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65D85" w14:textId="77777777" w:rsidR="00574B79" w:rsidRDefault="00574B79" w:rsidP="00574B79">
      <w:pPr>
        <w:pStyle w:val="Sansinterligne"/>
      </w:pPr>
    </w:p>
    <w:p w14:paraId="3CD6561D" w14:textId="77777777" w:rsidR="00131ED9" w:rsidRPr="00131ED9" w:rsidRDefault="00131ED9" w:rsidP="00131ED9">
      <w:pPr>
        <w:pStyle w:val="Sous-titre"/>
        <w:pBdr>
          <w:top w:val="single" w:sz="4" w:space="1" w:color="auto"/>
          <w:left w:val="single" w:sz="4" w:space="4" w:color="auto"/>
          <w:bottom w:val="single" w:sz="4" w:space="1" w:color="auto"/>
          <w:right w:val="single" w:sz="4" w:space="4" w:color="auto"/>
        </w:pBdr>
        <w:shd w:val="clear" w:color="auto" w:fill="DEEAF6" w:themeFill="accent5" w:themeFillTint="33"/>
        <w:jc w:val="center"/>
        <w:rPr>
          <w:b/>
          <w:bCs/>
          <w:color w:val="000099"/>
          <w:sz w:val="36"/>
          <w:szCs w:val="36"/>
        </w:rPr>
      </w:pPr>
      <w:r w:rsidRPr="00131ED9">
        <w:rPr>
          <w:b/>
          <w:bCs/>
          <w:color w:val="000099"/>
          <w:sz w:val="36"/>
          <w:szCs w:val="36"/>
        </w:rPr>
        <w:t>DOSSIER DU CANDIDAT</w:t>
      </w:r>
    </w:p>
    <w:p w14:paraId="737F5933" w14:textId="778DE100" w:rsidR="00131ED9" w:rsidRPr="00131ED9" w:rsidRDefault="00131ED9" w:rsidP="00131ED9">
      <w:pPr>
        <w:pStyle w:val="Sous-titre"/>
        <w:pBdr>
          <w:top w:val="single" w:sz="4" w:space="1" w:color="auto"/>
          <w:left w:val="single" w:sz="4" w:space="4" w:color="auto"/>
          <w:bottom w:val="single" w:sz="4" w:space="1" w:color="auto"/>
          <w:right w:val="single" w:sz="4" w:space="4" w:color="auto"/>
        </w:pBdr>
        <w:shd w:val="clear" w:color="auto" w:fill="DEEAF6" w:themeFill="accent5" w:themeFillTint="33"/>
        <w:jc w:val="center"/>
        <w:rPr>
          <w:b/>
          <w:bCs/>
          <w:color w:val="000099"/>
          <w:sz w:val="32"/>
          <w:szCs w:val="32"/>
        </w:rPr>
      </w:pPr>
      <w:r w:rsidRPr="00131ED9">
        <w:rPr>
          <w:b/>
          <w:bCs/>
          <w:color w:val="000099"/>
          <w:sz w:val="32"/>
          <w:szCs w:val="32"/>
        </w:rPr>
        <w:t>Demande d’entrée en formation</w:t>
      </w:r>
    </w:p>
    <w:p w14:paraId="4EE056EB" w14:textId="7677F050" w:rsidR="00574B79" w:rsidRPr="00574B79" w:rsidRDefault="00131ED9" w:rsidP="00574B79">
      <w:pPr>
        <w:pStyle w:val="Sous-titre"/>
        <w:pBdr>
          <w:top w:val="single" w:sz="4" w:space="1" w:color="auto"/>
          <w:left w:val="single" w:sz="4" w:space="4" w:color="auto"/>
          <w:bottom w:val="single" w:sz="4" w:space="1" w:color="auto"/>
          <w:right w:val="single" w:sz="4" w:space="4" w:color="auto"/>
        </w:pBdr>
        <w:shd w:val="clear" w:color="auto" w:fill="DEEAF6" w:themeFill="accent5" w:themeFillTint="33"/>
        <w:jc w:val="center"/>
        <w:rPr>
          <w:b/>
          <w:bCs/>
          <w:color w:val="000099"/>
          <w:sz w:val="32"/>
          <w:szCs w:val="32"/>
        </w:rPr>
      </w:pPr>
      <w:proofErr w:type="gramStart"/>
      <w:r w:rsidRPr="00131ED9">
        <w:rPr>
          <w:b/>
          <w:bCs/>
          <w:color w:val="000099"/>
          <w:sz w:val="32"/>
          <w:szCs w:val="32"/>
        </w:rPr>
        <w:t>en</w:t>
      </w:r>
      <w:proofErr w:type="gramEnd"/>
      <w:r w:rsidRPr="00131ED9">
        <w:rPr>
          <w:b/>
          <w:bCs/>
          <w:color w:val="000099"/>
          <w:sz w:val="32"/>
          <w:szCs w:val="32"/>
        </w:rPr>
        <w:t xml:space="preserve"> vue de l’obtention d'un Certificat National de Compétence (CNC)</w:t>
      </w:r>
    </w:p>
    <w:p w14:paraId="05928473" w14:textId="77777777" w:rsidR="00574B79" w:rsidRDefault="00574B79" w:rsidP="00574B79">
      <w:pPr>
        <w:spacing w:after="0"/>
        <w:rPr>
          <w:rFonts w:cstheme="minorHAnsi"/>
          <w:b/>
          <w:bCs/>
          <w:sz w:val="28"/>
          <w:szCs w:val="28"/>
        </w:rPr>
      </w:pPr>
    </w:p>
    <w:p w14:paraId="170D5A9A" w14:textId="489E8CF6" w:rsidR="00131ED9" w:rsidRPr="00330F40" w:rsidRDefault="00131ED9" w:rsidP="00131ED9">
      <w:pPr>
        <w:rPr>
          <w:rFonts w:cstheme="minorHAnsi"/>
          <w:b/>
          <w:bCs/>
          <w:sz w:val="28"/>
          <w:szCs w:val="28"/>
        </w:rPr>
      </w:pPr>
      <w:r w:rsidRPr="00330F40">
        <w:rPr>
          <w:rFonts w:cstheme="minorHAnsi"/>
          <w:b/>
          <w:bCs/>
          <w:sz w:val="28"/>
          <w:szCs w:val="28"/>
        </w:rPr>
        <w:t>Mention souhaitée :</w:t>
      </w:r>
    </w:p>
    <w:p w14:paraId="7C266272" w14:textId="287153EA" w:rsidR="00131ED9" w:rsidRPr="00330F40" w:rsidRDefault="00E45F69" w:rsidP="00255F1D">
      <w:pPr>
        <w:spacing w:after="0" w:line="276" w:lineRule="auto"/>
        <w:rPr>
          <w:rFonts w:cstheme="minorHAnsi"/>
          <w:sz w:val="28"/>
          <w:szCs w:val="28"/>
        </w:rPr>
      </w:pPr>
      <w:sdt>
        <w:sdtPr>
          <w:rPr>
            <w:rFonts w:cstheme="minorHAnsi"/>
            <w:sz w:val="28"/>
            <w:szCs w:val="28"/>
          </w:rPr>
          <w:id w:val="1032225976"/>
          <w14:checkbox>
            <w14:checked w14:val="0"/>
            <w14:checkedState w14:val="2612" w14:font="MS Gothic"/>
            <w14:uncheckedState w14:val="2610" w14:font="MS Gothic"/>
          </w14:checkbox>
        </w:sdtPr>
        <w:sdtEndPr/>
        <w:sdtContent>
          <w:r w:rsidR="00574B79" w:rsidRPr="00330F40">
            <w:rPr>
              <w:rFonts w:ascii="MS Gothic" w:eastAsia="MS Gothic" w:hAnsi="MS Gothic" w:cstheme="minorHAnsi" w:hint="eastAsia"/>
              <w:sz w:val="28"/>
              <w:szCs w:val="28"/>
            </w:rPr>
            <w:t>☐</w:t>
          </w:r>
        </w:sdtContent>
      </w:sdt>
      <w:r w:rsidR="00131ED9" w:rsidRPr="00330F40">
        <w:rPr>
          <w:rFonts w:cstheme="minorHAnsi"/>
          <w:sz w:val="28"/>
          <w:szCs w:val="28"/>
        </w:rPr>
        <w:t xml:space="preserve"> Mesure judiciaire à la protection des majeurs (MJPM)</w:t>
      </w:r>
    </w:p>
    <w:p w14:paraId="52A80752" w14:textId="3090EEE2" w:rsidR="00131ED9" w:rsidRPr="00330F40" w:rsidRDefault="00E45F69" w:rsidP="00255F1D">
      <w:pPr>
        <w:spacing w:after="0" w:line="276" w:lineRule="auto"/>
        <w:rPr>
          <w:rFonts w:cstheme="minorHAnsi"/>
          <w:sz w:val="28"/>
          <w:szCs w:val="28"/>
        </w:rPr>
      </w:pPr>
      <w:sdt>
        <w:sdtPr>
          <w:rPr>
            <w:rFonts w:cstheme="minorHAnsi"/>
            <w:sz w:val="28"/>
            <w:szCs w:val="28"/>
          </w:rPr>
          <w:id w:val="1833948951"/>
          <w14:checkbox>
            <w14:checked w14:val="0"/>
            <w14:checkedState w14:val="2612" w14:font="MS Gothic"/>
            <w14:uncheckedState w14:val="2610" w14:font="MS Gothic"/>
          </w14:checkbox>
        </w:sdtPr>
        <w:sdtEndPr/>
        <w:sdtContent>
          <w:r w:rsidR="00574B79" w:rsidRPr="00330F40">
            <w:rPr>
              <w:rFonts w:ascii="MS Gothic" w:eastAsia="MS Gothic" w:hAnsi="MS Gothic" w:cstheme="minorHAnsi" w:hint="eastAsia"/>
              <w:sz w:val="28"/>
              <w:szCs w:val="28"/>
            </w:rPr>
            <w:t>☐</w:t>
          </w:r>
        </w:sdtContent>
      </w:sdt>
      <w:r w:rsidR="00131ED9" w:rsidRPr="00330F40">
        <w:rPr>
          <w:rFonts w:cstheme="minorHAnsi"/>
          <w:sz w:val="28"/>
          <w:szCs w:val="28"/>
        </w:rPr>
        <w:t xml:space="preserve"> Délégué aux prestations familiales (DPF)</w:t>
      </w:r>
    </w:p>
    <w:p w14:paraId="6B9856E9" w14:textId="4E4B2939" w:rsidR="00131ED9" w:rsidRPr="00330F40" w:rsidRDefault="00131ED9" w:rsidP="00704134">
      <w:pPr>
        <w:pStyle w:val="Sansinterligne"/>
      </w:pPr>
    </w:p>
    <w:p w14:paraId="34793DDC" w14:textId="23899782" w:rsidR="00131ED9" w:rsidRPr="00330F40" w:rsidRDefault="00131ED9" w:rsidP="00131ED9">
      <w:pPr>
        <w:rPr>
          <w:rFonts w:cstheme="minorHAnsi"/>
          <w:b/>
          <w:bCs/>
          <w:sz w:val="28"/>
          <w:szCs w:val="28"/>
        </w:rPr>
      </w:pPr>
      <w:r w:rsidRPr="00330F40">
        <w:rPr>
          <w:rFonts w:cstheme="minorHAnsi"/>
          <w:b/>
          <w:bCs/>
          <w:sz w:val="28"/>
          <w:szCs w:val="28"/>
        </w:rPr>
        <w:t>Candidat</w:t>
      </w:r>
      <w:r w:rsidR="00574B79" w:rsidRPr="00330F40">
        <w:rPr>
          <w:rFonts w:cstheme="minorHAnsi"/>
          <w:b/>
          <w:bCs/>
          <w:sz w:val="28"/>
          <w:szCs w:val="28"/>
        </w:rPr>
        <w:t> :</w:t>
      </w:r>
    </w:p>
    <w:p w14:paraId="49C83901" w14:textId="13472A7C" w:rsidR="00131ED9" w:rsidRPr="00330F40" w:rsidRDefault="00131ED9" w:rsidP="00857C0E">
      <w:pPr>
        <w:tabs>
          <w:tab w:val="left" w:leader="dot" w:pos="9072"/>
        </w:tabs>
        <w:spacing w:after="0" w:line="360" w:lineRule="auto"/>
        <w:rPr>
          <w:rFonts w:cstheme="minorHAnsi"/>
          <w:sz w:val="28"/>
          <w:szCs w:val="28"/>
        </w:rPr>
      </w:pPr>
      <w:r w:rsidRPr="00330F40">
        <w:rPr>
          <w:rFonts w:cstheme="minorHAnsi"/>
          <w:sz w:val="28"/>
          <w:szCs w:val="28"/>
        </w:rPr>
        <w:t>Nom :</w:t>
      </w:r>
      <w:r w:rsidR="00574B79" w:rsidRPr="00330F40">
        <w:rPr>
          <w:rFonts w:cstheme="minorHAnsi"/>
          <w:sz w:val="28"/>
          <w:szCs w:val="28"/>
        </w:rPr>
        <w:t xml:space="preserve"> </w:t>
      </w:r>
      <w:r w:rsidR="00857C0E">
        <w:rPr>
          <w:rFonts w:cstheme="minorHAnsi"/>
          <w:sz w:val="28"/>
          <w:szCs w:val="28"/>
        </w:rPr>
        <w:tab/>
      </w:r>
    </w:p>
    <w:p w14:paraId="472F3D0A" w14:textId="2C35959D" w:rsidR="00131ED9" w:rsidRPr="00330F40" w:rsidRDefault="00131ED9" w:rsidP="00857C0E">
      <w:pPr>
        <w:tabs>
          <w:tab w:val="left" w:leader="dot" w:pos="9072"/>
        </w:tabs>
        <w:spacing w:after="0" w:line="360" w:lineRule="auto"/>
        <w:rPr>
          <w:rFonts w:cstheme="minorHAnsi"/>
          <w:sz w:val="28"/>
          <w:szCs w:val="28"/>
        </w:rPr>
      </w:pPr>
      <w:r w:rsidRPr="00330F40">
        <w:rPr>
          <w:rFonts w:cstheme="minorHAnsi"/>
          <w:sz w:val="28"/>
          <w:szCs w:val="28"/>
        </w:rPr>
        <w:t>Prénom :</w:t>
      </w:r>
      <w:r w:rsidR="00574B79" w:rsidRPr="00330F40">
        <w:rPr>
          <w:rFonts w:cstheme="minorHAnsi"/>
          <w:sz w:val="28"/>
          <w:szCs w:val="28"/>
        </w:rPr>
        <w:t xml:space="preserve"> </w:t>
      </w:r>
      <w:r w:rsidR="00857C0E">
        <w:rPr>
          <w:rFonts w:cstheme="minorHAnsi"/>
          <w:sz w:val="28"/>
          <w:szCs w:val="28"/>
        </w:rPr>
        <w:tab/>
      </w:r>
    </w:p>
    <w:p w14:paraId="4832E27E" w14:textId="4BD275E7" w:rsidR="00131ED9" w:rsidRDefault="00857C0E" w:rsidP="00857C0E">
      <w:pPr>
        <w:tabs>
          <w:tab w:val="left" w:leader="dot" w:pos="4678"/>
          <w:tab w:val="left" w:pos="4820"/>
          <w:tab w:val="left" w:leader="dot" w:pos="9072"/>
        </w:tabs>
        <w:spacing w:after="0" w:line="360" w:lineRule="auto"/>
        <w:rPr>
          <w:rFonts w:cstheme="minorHAnsi"/>
          <w:sz w:val="28"/>
          <w:szCs w:val="28"/>
        </w:rPr>
      </w:pPr>
      <w:r>
        <w:rPr>
          <w:rFonts w:cstheme="minorHAnsi"/>
          <w:sz w:val="28"/>
          <w:szCs w:val="28"/>
        </w:rPr>
        <w:t xml:space="preserve">Poste occupé : </w:t>
      </w:r>
      <w:r>
        <w:rPr>
          <w:rFonts w:cstheme="minorHAnsi"/>
          <w:sz w:val="28"/>
          <w:szCs w:val="28"/>
        </w:rPr>
        <w:tab/>
      </w:r>
      <w:r w:rsidR="00131ED9" w:rsidRPr="00330F40">
        <w:rPr>
          <w:rFonts w:cstheme="minorHAnsi"/>
          <w:sz w:val="28"/>
          <w:szCs w:val="28"/>
        </w:rPr>
        <w:t xml:space="preserve">Employeur : </w:t>
      </w:r>
      <w:r>
        <w:rPr>
          <w:rFonts w:cstheme="minorHAnsi"/>
          <w:sz w:val="28"/>
          <w:szCs w:val="28"/>
        </w:rPr>
        <w:tab/>
      </w:r>
    </w:p>
    <w:p w14:paraId="41B02B55" w14:textId="6401FE3A" w:rsidR="00255F1D" w:rsidRPr="00330F40" w:rsidRDefault="00255F1D" w:rsidP="00857C0E">
      <w:pPr>
        <w:tabs>
          <w:tab w:val="left" w:leader="dot" w:pos="9072"/>
        </w:tabs>
        <w:spacing w:after="0" w:line="360" w:lineRule="auto"/>
        <w:rPr>
          <w:rFonts w:cstheme="minorHAnsi"/>
          <w:sz w:val="28"/>
          <w:szCs w:val="28"/>
        </w:rPr>
      </w:pPr>
      <w:r>
        <w:rPr>
          <w:rFonts w:cstheme="minorHAnsi"/>
          <w:sz w:val="28"/>
          <w:szCs w:val="28"/>
        </w:rPr>
        <w:t xml:space="preserve">Date d’embauche : </w:t>
      </w:r>
      <w:r w:rsidR="00857C0E">
        <w:rPr>
          <w:rFonts w:cstheme="minorHAnsi"/>
          <w:sz w:val="28"/>
          <w:szCs w:val="28"/>
        </w:rPr>
        <w:tab/>
      </w:r>
    </w:p>
    <w:p w14:paraId="6DF3C606" w14:textId="43C723FA" w:rsidR="00574B79" w:rsidRDefault="00574B79" w:rsidP="00574B79">
      <w:pPr>
        <w:tabs>
          <w:tab w:val="left" w:leader="underscore" w:pos="9072"/>
        </w:tabs>
        <w:rPr>
          <w:rFonts w:cstheme="minorHAnsi"/>
          <w:sz w:val="24"/>
          <w:szCs w:val="24"/>
        </w:rPr>
      </w:pPr>
      <w:r>
        <w:rPr>
          <w:rFonts w:cstheme="minorHAnsi"/>
          <w:sz w:val="24"/>
          <w:szCs w:val="24"/>
        </w:rPr>
        <w:tab/>
      </w:r>
    </w:p>
    <w:p w14:paraId="4244028C" w14:textId="7C416C51" w:rsidR="00574B79" w:rsidRDefault="00574B79" w:rsidP="00330F40">
      <w:pPr>
        <w:tabs>
          <w:tab w:val="left" w:leader="underscore" w:pos="9072"/>
        </w:tabs>
        <w:jc w:val="center"/>
        <w:rPr>
          <w:rFonts w:cstheme="minorHAnsi"/>
          <w:b/>
          <w:bCs/>
        </w:rPr>
      </w:pPr>
      <w:r w:rsidRPr="00330F40">
        <w:rPr>
          <w:rFonts w:cstheme="minorHAnsi"/>
          <w:b/>
          <w:bCs/>
        </w:rPr>
        <w:t>AVANT-PROPOS</w:t>
      </w:r>
    </w:p>
    <w:p w14:paraId="56D49E6B" w14:textId="076340D5" w:rsidR="00330F40" w:rsidRPr="00330F40" w:rsidRDefault="00330F40" w:rsidP="00330F40">
      <w:pPr>
        <w:widowControl w:val="0"/>
        <w:autoSpaceDE w:val="0"/>
        <w:autoSpaceDN w:val="0"/>
        <w:spacing w:after="0" w:line="240" w:lineRule="auto"/>
        <w:ind w:right="-142"/>
        <w:jc w:val="both"/>
        <w:rPr>
          <w:rFonts w:ascii="Calibri" w:eastAsia="Calibri" w:hAnsi="Calibri" w:cs="Calibri"/>
          <w:sz w:val="20"/>
          <w:szCs w:val="20"/>
        </w:rPr>
      </w:pPr>
      <w:r w:rsidRPr="00330F40">
        <w:rPr>
          <w:rFonts w:ascii="Calibri" w:eastAsia="Calibri" w:hAnsi="Calibri" w:cs="Calibri"/>
          <w:sz w:val="20"/>
          <w:szCs w:val="20"/>
        </w:rPr>
        <w:t>Pour accéder aux formations préparant à un certificat national de compétence, les candidats doivent remplir certains conditions (moralité, âge, formation certifiée par l'Etat et expérience</w:t>
      </w:r>
      <w:r w:rsidRPr="00330F40">
        <w:rPr>
          <w:rFonts w:ascii="Calibri" w:eastAsia="Calibri" w:hAnsi="Calibri" w:cs="Calibri"/>
          <w:spacing w:val="-12"/>
          <w:sz w:val="20"/>
          <w:szCs w:val="20"/>
        </w:rPr>
        <w:t xml:space="preserve"> </w:t>
      </w:r>
      <w:r w:rsidRPr="00330F40">
        <w:rPr>
          <w:rFonts w:ascii="Calibri" w:eastAsia="Calibri" w:hAnsi="Calibri" w:cs="Calibri"/>
          <w:sz w:val="20"/>
          <w:szCs w:val="20"/>
        </w:rPr>
        <w:t>professionnelle) et présenter un dossier de demande Individuelle.</w:t>
      </w:r>
    </w:p>
    <w:p w14:paraId="6C5AB0DC" w14:textId="77777777" w:rsidR="00330F40" w:rsidRPr="00330F40" w:rsidRDefault="00330F40" w:rsidP="00330F40">
      <w:pPr>
        <w:pStyle w:val="Sansinterligne"/>
        <w:rPr>
          <w:sz w:val="20"/>
          <w:szCs w:val="20"/>
        </w:rPr>
      </w:pPr>
    </w:p>
    <w:p w14:paraId="7C83F4FC" w14:textId="7D116B97" w:rsidR="00330F40" w:rsidRPr="00330F40" w:rsidRDefault="00330F40" w:rsidP="00330F40">
      <w:pPr>
        <w:widowControl w:val="0"/>
        <w:tabs>
          <w:tab w:val="left" w:pos="1077"/>
        </w:tabs>
        <w:autoSpaceDE w:val="0"/>
        <w:autoSpaceDN w:val="0"/>
        <w:spacing w:after="0" w:line="240" w:lineRule="auto"/>
        <w:ind w:right="-142"/>
        <w:rPr>
          <w:rFonts w:ascii="Calibri" w:eastAsia="Calibri" w:hAnsi="Calibri" w:cs="Calibri"/>
          <w:sz w:val="20"/>
          <w:szCs w:val="20"/>
        </w:rPr>
      </w:pPr>
      <w:r w:rsidRPr="00330F40">
        <w:rPr>
          <w:rFonts w:ascii="Calibri" w:eastAsia="Calibri" w:hAnsi="Calibri" w:cs="Calibri"/>
          <w:sz w:val="20"/>
          <w:szCs w:val="20"/>
        </w:rPr>
        <w:t>Après</w:t>
      </w:r>
      <w:r w:rsidRPr="00330F40">
        <w:rPr>
          <w:rFonts w:ascii="Calibri" w:eastAsia="Calibri" w:hAnsi="Calibri" w:cs="Calibri"/>
          <w:spacing w:val="-4"/>
          <w:sz w:val="20"/>
          <w:szCs w:val="20"/>
        </w:rPr>
        <w:t xml:space="preserve"> </w:t>
      </w:r>
      <w:r w:rsidRPr="00330F40">
        <w:rPr>
          <w:rFonts w:ascii="Calibri" w:eastAsia="Calibri" w:hAnsi="Calibri" w:cs="Calibri"/>
          <w:sz w:val="20"/>
          <w:szCs w:val="20"/>
        </w:rPr>
        <w:t>quoi :</w:t>
      </w:r>
    </w:p>
    <w:p w14:paraId="6D5A511E" w14:textId="4B0CE46D" w:rsidR="00330F40" w:rsidRPr="00330F40" w:rsidRDefault="00330F40" w:rsidP="00330F40">
      <w:pPr>
        <w:pStyle w:val="Paragraphedeliste"/>
        <w:widowControl w:val="0"/>
        <w:numPr>
          <w:ilvl w:val="0"/>
          <w:numId w:val="4"/>
        </w:numPr>
        <w:tabs>
          <w:tab w:val="left" w:pos="1077"/>
        </w:tabs>
        <w:autoSpaceDE w:val="0"/>
        <w:autoSpaceDN w:val="0"/>
        <w:spacing w:before="4" w:after="0" w:line="240" w:lineRule="auto"/>
        <w:ind w:right="-142"/>
        <w:jc w:val="both"/>
        <w:rPr>
          <w:rFonts w:ascii="Calibri" w:eastAsia="Calibri" w:hAnsi="Calibri" w:cs="Calibri"/>
          <w:sz w:val="20"/>
          <w:szCs w:val="20"/>
        </w:rPr>
      </w:pPr>
      <w:r w:rsidRPr="00330F40">
        <w:rPr>
          <w:rFonts w:ascii="Calibri" w:eastAsia="Calibri" w:hAnsi="Calibri" w:cs="Calibri"/>
          <w:sz w:val="20"/>
          <w:szCs w:val="20"/>
        </w:rPr>
        <w:t>Le directeur de l'établissement de formation établit un programme de formation individualisé au regard des dispenses ou allègements de formation qui ont été accordés à chacun des candidats ;</w:t>
      </w:r>
    </w:p>
    <w:p w14:paraId="3CE6E98E" w14:textId="77777777" w:rsidR="00330F40" w:rsidRPr="00330F40" w:rsidRDefault="00330F40" w:rsidP="00330F40">
      <w:pPr>
        <w:widowControl w:val="0"/>
        <w:tabs>
          <w:tab w:val="left" w:pos="1077"/>
        </w:tabs>
        <w:autoSpaceDE w:val="0"/>
        <w:autoSpaceDN w:val="0"/>
        <w:spacing w:before="4" w:after="0" w:line="240" w:lineRule="auto"/>
        <w:ind w:right="-142"/>
        <w:jc w:val="both"/>
        <w:rPr>
          <w:rFonts w:ascii="Calibri" w:eastAsia="Calibri" w:hAnsi="Calibri" w:cs="Calibri"/>
          <w:sz w:val="20"/>
          <w:szCs w:val="20"/>
        </w:rPr>
      </w:pPr>
    </w:p>
    <w:p w14:paraId="019AB798" w14:textId="77777777" w:rsidR="00330F40" w:rsidRPr="00330F40" w:rsidRDefault="00330F40" w:rsidP="00330F40">
      <w:pPr>
        <w:pStyle w:val="Paragraphedeliste"/>
        <w:widowControl w:val="0"/>
        <w:numPr>
          <w:ilvl w:val="0"/>
          <w:numId w:val="4"/>
        </w:numPr>
        <w:tabs>
          <w:tab w:val="left" w:pos="1077"/>
        </w:tabs>
        <w:autoSpaceDE w:val="0"/>
        <w:autoSpaceDN w:val="0"/>
        <w:spacing w:after="0" w:line="240" w:lineRule="auto"/>
        <w:ind w:right="-142"/>
        <w:jc w:val="both"/>
        <w:rPr>
          <w:rFonts w:ascii="Calibri" w:eastAsia="Calibri" w:hAnsi="Calibri" w:cs="Calibri"/>
          <w:sz w:val="20"/>
          <w:szCs w:val="20"/>
        </w:rPr>
      </w:pPr>
      <w:r w:rsidRPr="00330F40">
        <w:rPr>
          <w:rFonts w:ascii="Calibri" w:eastAsia="Calibri" w:hAnsi="Calibri" w:cs="Calibri"/>
          <w:sz w:val="20"/>
          <w:szCs w:val="20"/>
        </w:rPr>
        <w:t>Le directeur de l'établissement de formation arrête la liste des candidats admis à suivre la formation et la transmet au représentant de l'Etat dans la région. Cette liste précise pour chaque candidat admis le diplôme, le titre ou l'expérience professionnelle ouvrant l'accès à la formation, ainsi que le contenu et la durée de la formation complémentaire, en mentionnant les dispenses et allègements</w:t>
      </w:r>
      <w:r w:rsidRPr="00330F40">
        <w:rPr>
          <w:rFonts w:ascii="Calibri" w:eastAsia="Calibri" w:hAnsi="Calibri" w:cs="Calibri"/>
          <w:spacing w:val="-34"/>
          <w:sz w:val="20"/>
          <w:szCs w:val="20"/>
        </w:rPr>
        <w:t xml:space="preserve"> </w:t>
      </w:r>
      <w:r w:rsidRPr="00330F40">
        <w:rPr>
          <w:rFonts w:ascii="Calibri" w:eastAsia="Calibri" w:hAnsi="Calibri" w:cs="Calibri"/>
          <w:sz w:val="20"/>
          <w:szCs w:val="20"/>
        </w:rPr>
        <w:t>accordés.</w:t>
      </w:r>
    </w:p>
    <w:p w14:paraId="2781EEE1" w14:textId="77777777" w:rsidR="00330F40" w:rsidRPr="00330F40" w:rsidRDefault="00330F40" w:rsidP="00330F40">
      <w:pPr>
        <w:widowControl w:val="0"/>
        <w:autoSpaceDE w:val="0"/>
        <w:autoSpaceDN w:val="0"/>
        <w:spacing w:before="2" w:after="0" w:line="240" w:lineRule="auto"/>
        <w:ind w:right="-142"/>
        <w:rPr>
          <w:rFonts w:ascii="Calibri" w:eastAsia="Calibri" w:hAnsi="Calibri" w:cs="Calibri"/>
          <w:sz w:val="20"/>
          <w:szCs w:val="20"/>
        </w:rPr>
      </w:pPr>
    </w:p>
    <w:p w14:paraId="3EB5EB1B" w14:textId="3AF24FC1" w:rsidR="00330F40" w:rsidRDefault="00704134" w:rsidP="00330F40">
      <w:pPr>
        <w:widowControl w:val="0"/>
        <w:autoSpaceDE w:val="0"/>
        <w:autoSpaceDN w:val="0"/>
        <w:spacing w:before="1" w:after="0" w:line="240" w:lineRule="auto"/>
        <w:ind w:right="-142"/>
        <w:jc w:val="both"/>
        <w:rPr>
          <w:rFonts w:ascii="Calibri" w:eastAsia="Calibri" w:hAnsi="Calibri" w:cs="Calibri"/>
          <w:sz w:val="20"/>
          <w:szCs w:val="20"/>
        </w:rPr>
      </w:pPr>
      <w:r>
        <w:rPr>
          <w:rFonts w:ascii="Calibri" w:eastAsia="Calibri" w:hAnsi="Calibri" w:cs="Calibri"/>
          <w:sz w:val="20"/>
          <w:szCs w:val="20"/>
        </w:rPr>
        <w:t>Le candidat</w:t>
      </w:r>
      <w:r w:rsidR="00330F40" w:rsidRPr="00330F40">
        <w:rPr>
          <w:rFonts w:ascii="Calibri" w:eastAsia="Calibri" w:hAnsi="Calibri" w:cs="Calibri"/>
          <w:sz w:val="20"/>
          <w:szCs w:val="20"/>
        </w:rPr>
        <w:t xml:space="preserve"> devra suivre les modules de formation, indépendamment les uns des autres et les faire valider </w:t>
      </w:r>
      <w:r>
        <w:rPr>
          <w:rFonts w:ascii="Calibri" w:eastAsia="Calibri" w:hAnsi="Calibri" w:cs="Calibri"/>
          <w:sz w:val="20"/>
          <w:szCs w:val="20"/>
        </w:rPr>
        <w:t>lors de la journée de validation finale (prévue dans le planning qui lui sera remis)</w:t>
      </w:r>
      <w:r w:rsidR="00330F40" w:rsidRPr="00330F40">
        <w:rPr>
          <w:rFonts w:ascii="Calibri" w:eastAsia="Calibri" w:hAnsi="Calibri" w:cs="Calibri"/>
          <w:sz w:val="20"/>
          <w:szCs w:val="20"/>
        </w:rPr>
        <w:t>. Lorsque le candidat aura validé l’intégralité des modules soit par dispense, soit par allègement, soit par validation à l’issue d’un module de formation, le CNC lui sera décerné par le directeur du centre de formation, lequel devra, dans le mois qui suivra, en avertir le représentant de l'Etat dans la région.</w:t>
      </w:r>
    </w:p>
    <w:p w14:paraId="2B11E403" w14:textId="77777777" w:rsidR="00704134" w:rsidRPr="00330F40" w:rsidRDefault="00704134" w:rsidP="00330F40">
      <w:pPr>
        <w:widowControl w:val="0"/>
        <w:autoSpaceDE w:val="0"/>
        <w:autoSpaceDN w:val="0"/>
        <w:spacing w:before="1" w:after="0" w:line="240" w:lineRule="auto"/>
        <w:ind w:right="-142"/>
        <w:jc w:val="both"/>
        <w:rPr>
          <w:rFonts w:ascii="Calibri" w:eastAsia="Calibri" w:hAnsi="Calibri" w:cs="Calibri"/>
          <w:sz w:val="20"/>
          <w:szCs w:val="20"/>
        </w:rPr>
      </w:pPr>
    </w:p>
    <w:p w14:paraId="32E43211" w14:textId="77777777" w:rsidR="00330F40" w:rsidRPr="00704134" w:rsidRDefault="00330F40" w:rsidP="00704134">
      <w:pPr>
        <w:pStyle w:val="Sansinterligne"/>
        <w:rPr>
          <w:i/>
          <w:iCs/>
          <w:sz w:val="20"/>
          <w:szCs w:val="20"/>
        </w:rPr>
      </w:pPr>
      <w:r w:rsidRPr="00704134">
        <w:rPr>
          <w:i/>
          <w:iCs/>
          <w:sz w:val="20"/>
          <w:szCs w:val="20"/>
        </w:rPr>
        <w:t>Sources :</w:t>
      </w:r>
    </w:p>
    <w:p w14:paraId="77617E54" w14:textId="5ACE23D7" w:rsidR="00330F40" w:rsidRPr="00704134" w:rsidRDefault="00330F40" w:rsidP="00704134">
      <w:pPr>
        <w:pStyle w:val="Sansinterligne"/>
        <w:numPr>
          <w:ilvl w:val="0"/>
          <w:numId w:val="9"/>
        </w:numPr>
        <w:ind w:left="709" w:hanging="349"/>
        <w:rPr>
          <w:i/>
          <w:iCs/>
          <w:sz w:val="20"/>
          <w:szCs w:val="20"/>
        </w:rPr>
      </w:pPr>
      <w:r w:rsidRPr="00704134">
        <w:rPr>
          <w:i/>
          <w:iCs/>
          <w:sz w:val="20"/>
          <w:szCs w:val="20"/>
        </w:rPr>
        <w:t>Loi 308-2007</w:t>
      </w:r>
    </w:p>
    <w:p w14:paraId="76D3F5F7" w14:textId="77777777" w:rsidR="00330F40" w:rsidRPr="00704134" w:rsidRDefault="00330F40" w:rsidP="00704134">
      <w:pPr>
        <w:pStyle w:val="Sansinterligne"/>
        <w:numPr>
          <w:ilvl w:val="0"/>
          <w:numId w:val="9"/>
        </w:numPr>
        <w:ind w:left="709" w:hanging="349"/>
        <w:rPr>
          <w:i/>
          <w:iCs/>
          <w:sz w:val="20"/>
          <w:szCs w:val="20"/>
        </w:rPr>
      </w:pPr>
      <w:r w:rsidRPr="00704134">
        <w:rPr>
          <w:i/>
          <w:iCs/>
          <w:sz w:val="20"/>
          <w:szCs w:val="20"/>
        </w:rPr>
        <w:t>Décret n° 2008-1508 du 30 décembre 2008</w:t>
      </w:r>
    </w:p>
    <w:p w14:paraId="7AB5A69B" w14:textId="77777777" w:rsidR="00330F40" w:rsidRPr="00704134" w:rsidRDefault="00330F40" w:rsidP="00704134">
      <w:pPr>
        <w:pStyle w:val="Sansinterligne"/>
        <w:numPr>
          <w:ilvl w:val="0"/>
          <w:numId w:val="9"/>
        </w:numPr>
        <w:ind w:left="709" w:hanging="349"/>
        <w:rPr>
          <w:i/>
          <w:iCs/>
          <w:sz w:val="20"/>
          <w:szCs w:val="20"/>
        </w:rPr>
      </w:pPr>
      <w:r w:rsidRPr="00704134">
        <w:rPr>
          <w:i/>
          <w:iCs/>
          <w:sz w:val="20"/>
          <w:szCs w:val="20"/>
        </w:rPr>
        <w:t>Arrêté du 2 janvier 2009</w:t>
      </w:r>
    </w:p>
    <w:p w14:paraId="74E557E8" w14:textId="48A410EC" w:rsidR="00330F40" w:rsidRPr="00704134" w:rsidRDefault="00330F40">
      <w:pPr>
        <w:rPr>
          <w:rFonts w:cstheme="minorHAnsi"/>
          <w:b/>
          <w:bCs/>
          <w:sz w:val="20"/>
          <w:szCs w:val="20"/>
        </w:rPr>
      </w:pPr>
      <w:r w:rsidRPr="00704134">
        <w:rPr>
          <w:rFonts w:cstheme="minorHAnsi"/>
          <w:b/>
          <w:bCs/>
          <w:sz w:val="20"/>
          <w:szCs w:val="20"/>
        </w:rPr>
        <w:br w:type="page"/>
      </w:r>
    </w:p>
    <w:p w14:paraId="592A1A14" w14:textId="02CB6832" w:rsidR="00330F40" w:rsidRDefault="00330F40" w:rsidP="00330F40">
      <w:pPr>
        <w:tabs>
          <w:tab w:val="left" w:leader="underscore" w:pos="9072"/>
        </w:tabs>
        <w:rPr>
          <w:rFonts w:cstheme="minorHAnsi"/>
          <w:b/>
          <w:bCs/>
        </w:rPr>
      </w:pPr>
    </w:p>
    <w:p w14:paraId="1CFB2093" w14:textId="77777777" w:rsidR="00474E2F" w:rsidRDefault="00474E2F" w:rsidP="00474E2F">
      <w:pPr>
        <w:pStyle w:val="Sansinterligne"/>
      </w:pPr>
    </w:p>
    <w:p w14:paraId="5068EC14" w14:textId="2773B533" w:rsidR="004372CF" w:rsidRPr="0051684B" w:rsidRDefault="004372CF" w:rsidP="00720026">
      <w:pPr>
        <w:tabs>
          <w:tab w:val="left" w:leader="underscore" w:pos="9072"/>
        </w:tabs>
        <w:jc w:val="center"/>
        <w:rPr>
          <w:rFonts w:eastAsiaTheme="minorEastAsia"/>
          <w:b/>
          <w:bCs/>
          <w:color w:val="000099"/>
          <w:spacing w:val="15"/>
          <w:sz w:val="40"/>
          <w:szCs w:val="40"/>
        </w:rPr>
      </w:pPr>
      <w:r w:rsidRPr="0051684B">
        <w:rPr>
          <w:rFonts w:eastAsiaTheme="minorEastAsia"/>
          <w:b/>
          <w:bCs/>
          <w:color w:val="000099"/>
          <w:spacing w:val="15"/>
          <w:sz w:val="40"/>
          <w:szCs w:val="40"/>
        </w:rPr>
        <w:t>IDENTITE DU STAGIAIRE</w:t>
      </w:r>
    </w:p>
    <w:p w14:paraId="0A8BC741" w14:textId="4F4323F0" w:rsidR="004372CF" w:rsidRPr="0051684B" w:rsidRDefault="004372CF" w:rsidP="0051684B">
      <w:pPr>
        <w:tabs>
          <w:tab w:val="left" w:pos="1134"/>
          <w:tab w:val="left" w:pos="1985"/>
          <w:tab w:val="left" w:pos="3119"/>
          <w:tab w:val="left" w:leader="underscore" w:pos="9072"/>
        </w:tabs>
        <w:rPr>
          <w:sz w:val="24"/>
          <w:szCs w:val="24"/>
        </w:rPr>
      </w:pPr>
      <w:r w:rsidRPr="0051684B">
        <w:rPr>
          <w:sz w:val="24"/>
          <w:szCs w:val="24"/>
        </w:rPr>
        <w:t xml:space="preserve">Civilité : </w:t>
      </w:r>
      <w:r w:rsidRPr="0051684B">
        <w:rPr>
          <w:sz w:val="24"/>
          <w:szCs w:val="24"/>
        </w:rPr>
        <w:tab/>
      </w:r>
      <w:sdt>
        <w:sdtPr>
          <w:rPr>
            <w:sz w:val="24"/>
            <w:szCs w:val="24"/>
          </w:rPr>
          <w:id w:val="-1298602845"/>
          <w14:checkbox>
            <w14:checked w14:val="0"/>
            <w14:checkedState w14:val="2612" w14:font="MS Gothic"/>
            <w14:uncheckedState w14:val="2610" w14:font="MS Gothic"/>
          </w14:checkbox>
        </w:sdtPr>
        <w:sdtEndPr/>
        <w:sdtContent>
          <w:r w:rsidRPr="0051684B">
            <w:rPr>
              <w:rFonts w:ascii="MS Gothic" w:eastAsia="MS Gothic" w:hAnsi="MS Gothic" w:hint="eastAsia"/>
              <w:sz w:val="24"/>
              <w:szCs w:val="24"/>
            </w:rPr>
            <w:t>☐</w:t>
          </w:r>
        </w:sdtContent>
      </w:sdt>
      <w:r w:rsidRPr="0051684B">
        <w:rPr>
          <w:sz w:val="24"/>
          <w:szCs w:val="24"/>
        </w:rPr>
        <w:t xml:space="preserve"> M. </w:t>
      </w:r>
      <w:r w:rsidRPr="0051684B">
        <w:rPr>
          <w:sz w:val="24"/>
          <w:szCs w:val="24"/>
        </w:rPr>
        <w:tab/>
      </w:r>
      <w:sdt>
        <w:sdtPr>
          <w:rPr>
            <w:sz w:val="24"/>
            <w:szCs w:val="24"/>
          </w:rPr>
          <w:id w:val="2079016051"/>
          <w14:checkbox>
            <w14:checked w14:val="0"/>
            <w14:checkedState w14:val="2612" w14:font="MS Gothic"/>
            <w14:uncheckedState w14:val="2610" w14:font="MS Gothic"/>
          </w14:checkbox>
        </w:sdtPr>
        <w:sdtEndPr/>
        <w:sdtContent>
          <w:r w:rsidRPr="0051684B">
            <w:rPr>
              <w:rFonts w:ascii="MS Gothic" w:eastAsia="MS Gothic" w:hAnsi="MS Gothic" w:hint="eastAsia"/>
              <w:sz w:val="24"/>
              <w:szCs w:val="24"/>
            </w:rPr>
            <w:t>☐</w:t>
          </w:r>
        </w:sdtContent>
      </w:sdt>
      <w:r w:rsidRPr="0051684B">
        <w:rPr>
          <w:sz w:val="24"/>
          <w:szCs w:val="24"/>
        </w:rPr>
        <w:t xml:space="preserve"> Mme</w:t>
      </w:r>
      <w:r w:rsidRPr="0051684B">
        <w:rPr>
          <w:sz w:val="24"/>
          <w:szCs w:val="24"/>
        </w:rPr>
        <w:tab/>
      </w:r>
      <w:sdt>
        <w:sdtPr>
          <w:rPr>
            <w:sz w:val="24"/>
            <w:szCs w:val="24"/>
          </w:rPr>
          <w:id w:val="-1691371479"/>
          <w14:checkbox>
            <w14:checked w14:val="0"/>
            <w14:checkedState w14:val="2612" w14:font="MS Gothic"/>
            <w14:uncheckedState w14:val="2610" w14:font="MS Gothic"/>
          </w14:checkbox>
        </w:sdtPr>
        <w:sdtEndPr/>
        <w:sdtContent>
          <w:r w:rsidRPr="0051684B">
            <w:rPr>
              <w:rFonts w:ascii="MS Gothic" w:eastAsia="MS Gothic" w:hAnsi="MS Gothic" w:hint="eastAsia"/>
              <w:sz w:val="24"/>
              <w:szCs w:val="24"/>
            </w:rPr>
            <w:t>☐</w:t>
          </w:r>
        </w:sdtContent>
      </w:sdt>
      <w:r w:rsidRPr="0051684B">
        <w:rPr>
          <w:sz w:val="24"/>
          <w:szCs w:val="24"/>
        </w:rPr>
        <w:t xml:space="preserve"> Non précisé</w:t>
      </w:r>
    </w:p>
    <w:p w14:paraId="2497BC76" w14:textId="5AB92942" w:rsidR="004372CF" w:rsidRPr="0051684B" w:rsidRDefault="004372CF" w:rsidP="0051684B">
      <w:pPr>
        <w:tabs>
          <w:tab w:val="left" w:leader="dot" w:pos="9072"/>
        </w:tabs>
        <w:rPr>
          <w:sz w:val="24"/>
          <w:szCs w:val="24"/>
        </w:rPr>
      </w:pPr>
      <w:r w:rsidRPr="0051684B">
        <w:rPr>
          <w:sz w:val="24"/>
          <w:szCs w:val="24"/>
        </w:rPr>
        <w:t>Nom de naissance :</w:t>
      </w:r>
      <w:r w:rsidR="0051684B" w:rsidRPr="0051684B">
        <w:rPr>
          <w:sz w:val="24"/>
          <w:szCs w:val="24"/>
        </w:rPr>
        <w:t xml:space="preserve"> </w:t>
      </w:r>
      <w:r w:rsidR="0051684B" w:rsidRPr="0051684B">
        <w:rPr>
          <w:sz w:val="24"/>
          <w:szCs w:val="24"/>
        </w:rPr>
        <w:tab/>
      </w:r>
    </w:p>
    <w:p w14:paraId="62FCA2F4" w14:textId="0C709FE6" w:rsidR="004372CF" w:rsidRPr="0051684B" w:rsidRDefault="004372CF" w:rsidP="0051684B">
      <w:pPr>
        <w:tabs>
          <w:tab w:val="left" w:leader="dot" w:pos="9072"/>
        </w:tabs>
        <w:rPr>
          <w:sz w:val="24"/>
          <w:szCs w:val="24"/>
        </w:rPr>
      </w:pPr>
      <w:r w:rsidRPr="0051684B">
        <w:rPr>
          <w:sz w:val="24"/>
          <w:szCs w:val="24"/>
        </w:rPr>
        <w:t>Nom usuel :</w:t>
      </w:r>
      <w:r w:rsidR="0051684B" w:rsidRPr="0051684B">
        <w:rPr>
          <w:sz w:val="24"/>
          <w:szCs w:val="24"/>
        </w:rPr>
        <w:tab/>
      </w:r>
    </w:p>
    <w:p w14:paraId="19F51C48" w14:textId="6C09E9A4" w:rsidR="004372CF" w:rsidRPr="0051684B" w:rsidRDefault="004372CF" w:rsidP="0051684B">
      <w:pPr>
        <w:tabs>
          <w:tab w:val="left" w:leader="dot" w:pos="9072"/>
        </w:tabs>
        <w:rPr>
          <w:sz w:val="24"/>
          <w:szCs w:val="24"/>
        </w:rPr>
      </w:pPr>
      <w:r w:rsidRPr="0051684B">
        <w:rPr>
          <w:sz w:val="24"/>
          <w:szCs w:val="24"/>
        </w:rPr>
        <w:t>Prénom :</w:t>
      </w:r>
      <w:r w:rsidR="0051684B" w:rsidRPr="0051684B">
        <w:rPr>
          <w:sz w:val="24"/>
          <w:szCs w:val="24"/>
        </w:rPr>
        <w:t xml:space="preserve"> </w:t>
      </w:r>
      <w:r w:rsidR="0051684B" w:rsidRPr="0051684B">
        <w:rPr>
          <w:sz w:val="24"/>
          <w:szCs w:val="24"/>
        </w:rPr>
        <w:tab/>
      </w:r>
    </w:p>
    <w:p w14:paraId="43DD34A1" w14:textId="0248BDB1" w:rsidR="004372CF" w:rsidRPr="0051684B" w:rsidRDefault="004372CF" w:rsidP="0051684B">
      <w:pPr>
        <w:tabs>
          <w:tab w:val="left" w:leader="dot" w:pos="9072"/>
        </w:tabs>
        <w:rPr>
          <w:sz w:val="24"/>
          <w:szCs w:val="24"/>
        </w:rPr>
      </w:pPr>
      <w:r w:rsidRPr="0051684B">
        <w:rPr>
          <w:sz w:val="24"/>
          <w:szCs w:val="24"/>
        </w:rPr>
        <w:t>Date de naissance :</w:t>
      </w:r>
      <w:r w:rsidR="0051684B" w:rsidRPr="0051684B">
        <w:rPr>
          <w:sz w:val="24"/>
          <w:szCs w:val="24"/>
        </w:rPr>
        <w:t xml:space="preserve"> </w:t>
      </w:r>
      <w:r w:rsidR="0051684B" w:rsidRPr="0051684B">
        <w:rPr>
          <w:sz w:val="24"/>
          <w:szCs w:val="24"/>
        </w:rPr>
        <w:tab/>
      </w:r>
    </w:p>
    <w:p w14:paraId="2565C855" w14:textId="4E37CA70" w:rsidR="004372CF" w:rsidRPr="0051684B" w:rsidRDefault="004372CF" w:rsidP="0051684B">
      <w:pPr>
        <w:tabs>
          <w:tab w:val="left" w:leader="dot" w:pos="9072"/>
        </w:tabs>
        <w:rPr>
          <w:sz w:val="24"/>
          <w:szCs w:val="24"/>
        </w:rPr>
      </w:pPr>
      <w:r w:rsidRPr="0051684B">
        <w:rPr>
          <w:sz w:val="24"/>
          <w:szCs w:val="24"/>
        </w:rPr>
        <w:t>Lieu de naissance :</w:t>
      </w:r>
      <w:r w:rsidR="0051684B" w:rsidRPr="0051684B">
        <w:rPr>
          <w:sz w:val="24"/>
          <w:szCs w:val="24"/>
        </w:rPr>
        <w:t xml:space="preserve"> </w:t>
      </w:r>
      <w:r w:rsidR="0051684B" w:rsidRPr="0051684B">
        <w:rPr>
          <w:sz w:val="24"/>
          <w:szCs w:val="24"/>
        </w:rPr>
        <w:tab/>
      </w:r>
    </w:p>
    <w:p w14:paraId="0EE54908" w14:textId="2CFCE867" w:rsidR="004372CF" w:rsidRPr="0051684B" w:rsidRDefault="004372CF" w:rsidP="0051684B">
      <w:pPr>
        <w:tabs>
          <w:tab w:val="left" w:leader="dot" w:pos="9072"/>
        </w:tabs>
        <w:rPr>
          <w:sz w:val="24"/>
          <w:szCs w:val="24"/>
        </w:rPr>
      </w:pPr>
      <w:r w:rsidRPr="0051684B">
        <w:rPr>
          <w:sz w:val="24"/>
          <w:szCs w:val="24"/>
        </w:rPr>
        <w:t>Adresse postale (domicile) :</w:t>
      </w:r>
      <w:r w:rsidR="0051684B" w:rsidRPr="0051684B">
        <w:rPr>
          <w:sz w:val="24"/>
          <w:szCs w:val="24"/>
        </w:rPr>
        <w:t xml:space="preserve"> </w:t>
      </w:r>
      <w:r w:rsidR="0051684B" w:rsidRPr="0051684B">
        <w:rPr>
          <w:sz w:val="24"/>
          <w:szCs w:val="24"/>
        </w:rPr>
        <w:tab/>
      </w:r>
    </w:p>
    <w:p w14:paraId="4D26EE21" w14:textId="47DCB05B" w:rsidR="004372CF" w:rsidRPr="0051684B" w:rsidRDefault="004372CF" w:rsidP="0051684B">
      <w:pPr>
        <w:tabs>
          <w:tab w:val="left" w:leader="dot" w:pos="9072"/>
        </w:tabs>
        <w:rPr>
          <w:sz w:val="24"/>
          <w:szCs w:val="24"/>
        </w:rPr>
      </w:pPr>
      <w:r w:rsidRPr="0051684B">
        <w:rPr>
          <w:sz w:val="24"/>
          <w:szCs w:val="24"/>
        </w:rPr>
        <w:t>Numéro de téléphone :</w:t>
      </w:r>
      <w:r w:rsidR="0051684B" w:rsidRPr="0051684B">
        <w:rPr>
          <w:sz w:val="24"/>
          <w:szCs w:val="24"/>
        </w:rPr>
        <w:t xml:space="preserve"> </w:t>
      </w:r>
      <w:r w:rsidR="0051684B" w:rsidRPr="0051684B">
        <w:rPr>
          <w:sz w:val="24"/>
          <w:szCs w:val="24"/>
        </w:rPr>
        <w:tab/>
      </w:r>
    </w:p>
    <w:p w14:paraId="7A01868D" w14:textId="0E946C66" w:rsidR="004372CF" w:rsidRPr="0051684B" w:rsidRDefault="004372CF" w:rsidP="0051684B">
      <w:pPr>
        <w:tabs>
          <w:tab w:val="left" w:leader="dot" w:pos="9072"/>
        </w:tabs>
        <w:rPr>
          <w:sz w:val="24"/>
          <w:szCs w:val="24"/>
        </w:rPr>
      </w:pPr>
      <w:r w:rsidRPr="0051684B">
        <w:rPr>
          <w:sz w:val="24"/>
          <w:szCs w:val="24"/>
        </w:rPr>
        <w:t xml:space="preserve">Adresse </w:t>
      </w:r>
      <w:proofErr w:type="gramStart"/>
      <w:r w:rsidRPr="0051684B">
        <w:rPr>
          <w:sz w:val="24"/>
          <w:szCs w:val="24"/>
        </w:rPr>
        <w:t>mail</w:t>
      </w:r>
      <w:proofErr w:type="gramEnd"/>
      <w:r w:rsidRPr="0051684B">
        <w:rPr>
          <w:sz w:val="24"/>
          <w:szCs w:val="24"/>
        </w:rPr>
        <w:t xml:space="preserve"> (personnelle) :</w:t>
      </w:r>
      <w:r w:rsidR="0051684B" w:rsidRPr="0051684B">
        <w:rPr>
          <w:sz w:val="24"/>
          <w:szCs w:val="24"/>
        </w:rPr>
        <w:t xml:space="preserve"> </w:t>
      </w:r>
      <w:r w:rsidR="0051684B" w:rsidRPr="0051684B">
        <w:rPr>
          <w:sz w:val="24"/>
          <w:szCs w:val="24"/>
        </w:rPr>
        <w:tab/>
      </w:r>
    </w:p>
    <w:p w14:paraId="25EF4341" w14:textId="3814F2C4" w:rsidR="004372CF" w:rsidRPr="0051684B" w:rsidRDefault="004372CF" w:rsidP="0051684B">
      <w:pPr>
        <w:tabs>
          <w:tab w:val="left" w:leader="dot" w:pos="9072"/>
        </w:tabs>
        <w:rPr>
          <w:sz w:val="24"/>
          <w:szCs w:val="24"/>
        </w:rPr>
      </w:pPr>
      <w:r w:rsidRPr="0051684B">
        <w:rPr>
          <w:sz w:val="24"/>
          <w:szCs w:val="24"/>
        </w:rPr>
        <w:t xml:space="preserve">Adresse </w:t>
      </w:r>
      <w:proofErr w:type="gramStart"/>
      <w:r w:rsidRPr="0051684B">
        <w:rPr>
          <w:sz w:val="24"/>
          <w:szCs w:val="24"/>
        </w:rPr>
        <w:t>mail</w:t>
      </w:r>
      <w:proofErr w:type="gramEnd"/>
      <w:r w:rsidRPr="0051684B">
        <w:rPr>
          <w:sz w:val="24"/>
          <w:szCs w:val="24"/>
        </w:rPr>
        <w:t xml:space="preserve"> (professionnelle) :</w:t>
      </w:r>
      <w:r w:rsidR="0051684B" w:rsidRPr="0051684B">
        <w:rPr>
          <w:sz w:val="24"/>
          <w:szCs w:val="24"/>
        </w:rPr>
        <w:t xml:space="preserve"> </w:t>
      </w:r>
      <w:r w:rsidR="0051684B" w:rsidRPr="0051684B">
        <w:rPr>
          <w:sz w:val="24"/>
          <w:szCs w:val="24"/>
        </w:rPr>
        <w:tab/>
      </w:r>
    </w:p>
    <w:p w14:paraId="3DE08CCD" w14:textId="24DA4937" w:rsidR="00255F1D" w:rsidRPr="0051684B" w:rsidRDefault="00255F1D" w:rsidP="0051684B">
      <w:pPr>
        <w:tabs>
          <w:tab w:val="left" w:leader="underscore" w:pos="9072"/>
        </w:tabs>
        <w:rPr>
          <w:sz w:val="24"/>
          <w:szCs w:val="24"/>
        </w:rPr>
      </w:pPr>
    </w:p>
    <w:p w14:paraId="1E23DD05" w14:textId="3715E0F3" w:rsidR="00857C0E" w:rsidRPr="0051684B" w:rsidRDefault="00857C0E" w:rsidP="00720026">
      <w:pPr>
        <w:tabs>
          <w:tab w:val="left" w:leader="underscore" w:pos="9072"/>
        </w:tabs>
        <w:jc w:val="center"/>
        <w:rPr>
          <w:rFonts w:eastAsiaTheme="minorEastAsia"/>
          <w:b/>
          <w:bCs/>
          <w:color w:val="000099"/>
          <w:spacing w:val="15"/>
          <w:sz w:val="40"/>
          <w:szCs w:val="40"/>
        </w:rPr>
      </w:pPr>
      <w:r w:rsidRPr="0051684B">
        <w:rPr>
          <w:rFonts w:eastAsiaTheme="minorEastAsia"/>
          <w:b/>
          <w:bCs/>
          <w:color w:val="000099"/>
          <w:spacing w:val="15"/>
          <w:sz w:val="40"/>
          <w:szCs w:val="40"/>
        </w:rPr>
        <w:t>EMPLOYEUR</w:t>
      </w:r>
    </w:p>
    <w:p w14:paraId="5D6392BB" w14:textId="49CC3C1E" w:rsidR="00857C0E" w:rsidRPr="0051684B" w:rsidRDefault="0051684B" w:rsidP="0051684B">
      <w:pPr>
        <w:tabs>
          <w:tab w:val="left" w:leader="dot" w:pos="9072"/>
        </w:tabs>
        <w:rPr>
          <w:sz w:val="24"/>
          <w:szCs w:val="24"/>
        </w:rPr>
      </w:pPr>
      <w:r w:rsidRPr="0051684B">
        <w:rPr>
          <w:sz w:val="24"/>
          <w:szCs w:val="24"/>
        </w:rPr>
        <w:t xml:space="preserve">Employeur : </w:t>
      </w:r>
      <w:r w:rsidRPr="0051684B">
        <w:rPr>
          <w:sz w:val="24"/>
          <w:szCs w:val="24"/>
        </w:rPr>
        <w:tab/>
      </w:r>
    </w:p>
    <w:p w14:paraId="700DEE04" w14:textId="0218EDBB" w:rsidR="0051684B" w:rsidRPr="0051684B" w:rsidRDefault="0051684B" w:rsidP="0051684B">
      <w:pPr>
        <w:tabs>
          <w:tab w:val="left" w:leader="dot" w:pos="9072"/>
        </w:tabs>
        <w:rPr>
          <w:sz w:val="24"/>
          <w:szCs w:val="24"/>
        </w:rPr>
      </w:pPr>
      <w:r w:rsidRPr="0051684B">
        <w:rPr>
          <w:sz w:val="24"/>
          <w:szCs w:val="24"/>
        </w:rPr>
        <w:t xml:space="preserve">Adresse postale : </w:t>
      </w:r>
      <w:r w:rsidRPr="0051684B">
        <w:rPr>
          <w:sz w:val="24"/>
          <w:szCs w:val="24"/>
        </w:rPr>
        <w:tab/>
      </w:r>
    </w:p>
    <w:p w14:paraId="5B9110AB" w14:textId="64F14BEB" w:rsidR="0051684B" w:rsidRPr="0051684B" w:rsidRDefault="0051684B" w:rsidP="0051684B">
      <w:pPr>
        <w:tabs>
          <w:tab w:val="left" w:leader="dot" w:pos="9072"/>
        </w:tabs>
        <w:rPr>
          <w:sz w:val="24"/>
          <w:szCs w:val="24"/>
        </w:rPr>
      </w:pPr>
      <w:r w:rsidRPr="0051684B">
        <w:rPr>
          <w:sz w:val="24"/>
          <w:szCs w:val="24"/>
        </w:rPr>
        <w:t xml:space="preserve">Nom et prénom de la personne en charge du dossier : </w:t>
      </w:r>
      <w:r w:rsidRPr="0051684B">
        <w:rPr>
          <w:sz w:val="24"/>
          <w:szCs w:val="24"/>
        </w:rPr>
        <w:tab/>
      </w:r>
    </w:p>
    <w:p w14:paraId="74D9218B" w14:textId="7CF1AA99" w:rsidR="0051684B" w:rsidRPr="0051684B" w:rsidRDefault="0051684B" w:rsidP="0051684B">
      <w:pPr>
        <w:tabs>
          <w:tab w:val="left" w:leader="dot" w:pos="9072"/>
        </w:tabs>
        <w:rPr>
          <w:sz w:val="24"/>
          <w:szCs w:val="24"/>
        </w:rPr>
      </w:pPr>
      <w:r w:rsidRPr="0051684B">
        <w:rPr>
          <w:sz w:val="24"/>
          <w:szCs w:val="24"/>
        </w:rPr>
        <w:t xml:space="preserve">Numéro de téléphone : </w:t>
      </w:r>
      <w:r w:rsidRPr="0051684B">
        <w:rPr>
          <w:sz w:val="24"/>
          <w:szCs w:val="24"/>
        </w:rPr>
        <w:tab/>
      </w:r>
    </w:p>
    <w:p w14:paraId="44927F49" w14:textId="12750C02" w:rsidR="0051684B" w:rsidRPr="0051684B" w:rsidRDefault="0051684B" w:rsidP="0051684B">
      <w:pPr>
        <w:tabs>
          <w:tab w:val="left" w:leader="dot" w:pos="9072"/>
        </w:tabs>
        <w:rPr>
          <w:sz w:val="24"/>
          <w:szCs w:val="24"/>
        </w:rPr>
      </w:pPr>
      <w:r w:rsidRPr="0051684B">
        <w:rPr>
          <w:sz w:val="24"/>
          <w:szCs w:val="24"/>
        </w:rPr>
        <w:t xml:space="preserve">Adresse </w:t>
      </w:r>
      <w:proofErr w:type="gramStart"/>
      <w:r w:rsidRPr="0051684B">
        <w:rPr>
          <w:sz w:val="24"/>
          <w:szCs w:val="24"/>
        </w:rPr>
        <w:t>mail</w:t>
      </w:r>
      <w:proofErr w:type="gramEnd"/>
      <w:r w:rsidRPr="0051684B">
        <w:rPr>
          <w:sz w:val="24"/>
          <w:szCs w:val="24"/>
        </w:rPr>
        <w:t xml:space="preserve"> : </w:t>
      </w:r>
      <w:r w:rsidRPr="0051684B">
        <w:rPr>
          <w:sz w:val="24"/>
          <w:szCs w:val="24"/>
        </w:rPr>
        <w:tab/>
      </w:r>
    </w:p>
    <w:p w14:paraId="1C05E439" w14:textId="77777777" w:rsidR="0051684B" w:rsidRPr="0051684B" w:rsidRDefault="0051684B" w:rsidP="0051684B">
      <w:pPr>
        <w:tabs>
          <w:tab w:val="left" w:leader="underscore" w:pos="9072"/>
        </w:tabs>
        <w:rPr>
          <w:rFonts w:eastAsiaTheme="minorEastAsia"/>
          <w:b/>
          <w:bCs/>
          <w:color w:val="000099"/>
          <w:spacing w:val="15"/>
          <w:sz w:val="40"/>
          <w:szCs w:val="40"/>
        </w:rPr>
      </w:pPr>
    </w:p>
    <w:p w14:paraId="11B8433C" w14:textId="7E9AE4C6" w:rsidR="0051684B" w:rsidRPr="0051684B" w:rsidRDefault="0051684B" w:rsidP="00720026">
      <w:pPr>
        <w:tabs>
          <w:tab w:val="left" w:leader="underscore" w:pos="9072"/>
        </w:tabs>
        <w:jc w:val="center"/>
        <w:rPr>
          <w:rFonts w:eastAsiaTheme="minorEastAsia"/>
          <w:b/>
          <w:bCs/>
          <w:color w:val="000099"/>
          <w:spacing w:val="15"/>
          <w:sz w:val="40"/>
          <w:szCs w:val="40"/>
        </w:rPr>
      </w:pPr>
      <w:r w:rsidRPr="0051684B">
        <w:rPr>
          <w:rFonts w:eastAsiaTheme="minorEastAsia"/>
          <w:b/>
          <w:bCs/>
          <w:color w:val="000099"/>
          <w:spacing w:val="15"/>
          <w:sz w:val="40"/>
          <w:szCs w:val="40"/>
        </w:rPr>
        <w:t>SIGNATAIRE DE LA CONVENTION</w:t>
      </w:r>
    </w:p>
    <w:p w14:paraId="174779C4" w14:textId="3798D3AF" w:rsidR="0051684B" w:rsidRPr="0051684B" w:rsidRDefault="0051684B" w:rsidP="0051684B">
      <w:pPr>
        <w:tabs>
          <w:tab w:val="left" w:leader="dot" w:pos="9072"/>
        </w:tabs>
        <w:rPr>
          <w:sz w:val="24"/>
          <w:szCs w:val="24"/>
        </w:rPr>
      </w:pPr>
      <w:r w:rsidRPr="0051684B">
        <w:rPr>
          <w:sz w:val="24"/>
          <w:szCs w:val="24"/>
        </w:rPr>
        <w:t xml:space="preserve">Nom et prénom du signataire de la convention : </w:t>
      </w:r>
      <w:r w:rsidRPr="0051684B">
        <w:rPr>
          <w:sz w:val="24"/>
          <w:szCs w:val="24"/>
        </w:rPr>
        <w:tab/>
      </w:r>
    </w:p>
    <w:p w14:paraId="33ECFFBD" w14:textId="2E32B72E" w:rsidR="0051684B" w:rsidRPr="0051684B" w:rsidRDefault="0051684B" w:rsidP="0051684B">
      <w:pPr>
        <w:tabs>
          <w:tab w:val="left" w:leader="dot" w:pos="9072"/>
        </w:tabs>
        <w:rPr>
          <w:sz w:val="24"/>
          <w:szCs w:val="24"/>
        </w:rPr>
      </w:pPr>
      <w:r w:rsidRPr="0051684B">
        <w:rPr>
          <w:sz w:val="24"/>
          <w:szCs w:val="24"/>
        </w:rPr>
        <w:t xml:space="preserve">Fonction : </w:t>
      </w:r>
      <w:r w:rsidRPr="0051684B">
        <w:rPr>
          <w:sz w:val="24"/>
          <w:szCs w:val="24"/>
        </w:rPr>
        <w:tab/>
      </w:r>
    </w:p>
    <w:p w14:paraId="2A086908" w14:textId="77777777" w:rsidR="0051684B" w:rsidRDefault="0051684B" w:rsidP="0051684B"/>
    <w:p w14:paraId="65378630" w14:textId="40AD0C86" w:rsidR="007B44F3" w:rsidRDefault="007B44F3">
      <w:r>
        <w:br w:type="page"/>
      </w:r>
    </w:p>
    <w:p w14:paraId="49C64D84" w14:textId="57989CD0" w:rsidR="00857C0E" w:rsidRDefault="00857C0E" w:rsidP="004372CF"/>
    <w:p w14:paraId="6B136569" w14:textId="5C5FE293" w:rsidR="007B44F3" w:rsidRDefault="007B44F3" w:rsidP="00720026">
      <w:pPr>
        <w:tabs>
          <w:tab w:val="left" w:leader="underscore" w:pos="9072"/>
        </w:tabs>
        <w:spacing w:after="0"/>
        <w:jc w:val="center"/>
        <w:rPr>
          <w:rFonts w:eastAsiaTheme="minorEastAsia"/>
          <w:b/>
          <w:bCs/>
          <w:color w:val="000099"/>
          <w:spacing w:val="15"/>
          <w:sz w:val="40"/>
          <w:szCs w:val="40"/>
        </w:rPr>
      </w:pPr>
      <w:r>
        <w:rPr>
          <w:rFonts w:eastAsiaTheme="minorEastAsia"/>
          <w:b/>
          <w:bCs/>
          <w:color w:val="000099"/>
          <w:spacing w:val="15"/>
          <w:sz w:val="40"/>
          <w:szCs w:val="40"/>
        </w:rPr>
        <w:t>DEMANDE DE FORMATION</w:t>
      </w:r>
    </w:p>
    <w:p w14:paraId="6B390C18" w14:textId="5F8E6F7D" w:rsidR="007B44F3" w:rsidRDefault="007B44F3" w:rsidP="007B44F3">
      <w:pPr>
        <w:pStyle w:val="Titre2"/>
        <w:rPr>
          <w:rFonts w:eastAsiaTheme="minorEastAsia"/>
          <w:sz w:val="28"/>
          <w:szCs w:val="28"/>
        </w:rPr>
      </w:pPr>
      <w:r w:rsidRPr="007B44F3">
        <w:rPr>
          <w:rFonts w:eastAsiaTheme="minorEastAsia"/>
          <w:sz w:val="28"/>
          <w:szCs w:val="28"/>
        </w:rPr>
        <w:t>Détail des modules</w:t>
      </w:r>
    </w:p>
    <w:p w14:paraId="7657EA92" w14:textId="77777777" w:rsidR="007B44F3" w:rsidRPr="007B44F3" w:rsidRDefault="007B44F3" w:rsidP="007B44F3"/>
    <w:tbl>
      <w:tblPr>
        <w:tblStyle w:val="TableNormal"/>
        <w:tblW w:w="9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7346"/>
      </w:tblGrid>
      <w:tr w:rsidR="007B44F3" w:rsidRPr="006F1AA8" w14:paraId="405F2D41" w14:textId="77777777" w:rsidTr="00306E17">
        <w:trPr>
          <w:trHeight w:hRule="exact" w:val="413"/>
        </w:trPr>
        <w:tc>
          <w:tcPr>
            <w:tcW w:w="9336" w:type="dxa"/>
            <w:gridSpan w:val="2"/>
            <w:shd w:val="clear" w:color="auto" w:fill="B4C6E7" w:themeFill="accent1" w:themeFillTint="66"/>
            <w:vAlign w:val="center"/>
          </w:tcPr>
          <w:p w14:paraId="65CB3939" w14:textId="28D684DB" w:rsidR="007B44F3" w:rsidRPr="006F1AA8" w:rsidRDefault="007B44F3" w:rsidP="00306E17">
            <w:pPr>
              <w:pStyle w:val="TableParagraph"/>
              <w:spacing w:line="292" w:lineRule="exact"/>
              <w:ind w:left="0"/>
              <w:jc w:val="center"/>
              <w:rPr>
                <w:b/>
                <w:sz w:val="24"/>
                <w:lang w:val="fr-FR"/>
              </w:rPr>
            </w:pPr>
            <w:r>
              <w:rPr>
                <w:b/>
                <w:sz w:val="24"/>
                <w:lang w:val="fr-FR"/>
              </w:rPr>
              <w:t xml:space="preserve">CNC </w:t>
            </w:r>
            <w:r w:rsidRPr="007B44F3">
              <w:rPr>
                <w:b/>
                <w:sz w:val="24"/>
                <w:lang w:val="fr-FR"/>
              </w:rPr>
              <w:t>Mesure judiciaire à la</w:t>
            </w:r>
            <w:r>
              <w:rPr>
                <w:b/>
                <w:sz w:val="24"/>
                <w:lang w:val="fr-FR"/>
              </w:rPr>
              <w:t xml:space="preserve"> p</w:t>
            </w:r>
            <w:r w:rsidRPr="007B44F3">
              <w:rPr>
                <w:b/>
                <w:sz w:val="24"/>
                <w:lang w:val="fr-FR"/>
              </w:rPr>
              <w:t>rotection des majeurs (MJPM)</w:t>
            </w:r>
          </w:p>
        </w:tc>
      </w:tr>
      <w:tr w:rsidR="007B44F3" w:rsidRPr="006F1AA8" w14:paraId="43CE6F28" w14:textId="77777777" w:rsidTr="005616B5">
        <w:trPr>
          <w:trHeight w:hRule="exact" w:val="413"/>
        </w:trPr>
        <w:tc>
          <w:tcPr>
            <w:tcW w:w="1990" w:type="dxa"/>
            <w:shd w:val="clear" w:color="auto" w:fill="B4C6E7" w:themeFill="accent1" w:themeFillTint="66"/>
            <w:vAlign w:val="center"/>
          </w:tcPr>
          <w:p w14:paraId="4DDA99EA" w14:textId="77777777" w:rsidR="007B44F3" w:rsidRPr="006F1AA8" w:rsidRDefault="007B44F3" w:rsidP="00306E17">
            <w:pPr>
              <w:pStyle w:val="TableParagraph"/>
              <w:spacing w:line="292" w:lineRule="exact"/>
              <w:ind w:left="213"/>
              <w:jc w:val="center"/>
              <w:rPr>
                <w:b/>
                <w:sz w:val="24"/>
                <w:lang w:val="fr-FR"/>
              </w:rPr>
            </w:pPr>
            <w:r w:rsidRPr="006F1AA8">
              <w:rPr>
                <w:b/>
                <w:sz w:val="24"/>
                <w:lang w:val="fr-FR"/>
              </w:rPr>
              <w:t>N° du module</w:t>
            </w:r>
          </w:p>
        </w:tc>
        <w:tc>
          <w:tcPr>
            <w:tcW w:w="7346" w:type="dxa"/>
            <w:shd w:val="clear" w:color="auto" w:fill="B4C6E7" w:themeFill="accent1" w:themeFillTint="66"/>
            <w:vAlign w:val="center"/>
          </w:tcPr>
          <w:p w14:paraId="564F85D7" w14:textId="77777777" w:rsidR="007B44F3" w:rsidRPr="006F1AA8" w:rsidRDefault="007B44F3" w:rsidP="00306E17">
            <w:pPr>
              <w:pStyle w:val="TableParagraph"/>
              <w:spacing w:line="292" w:lineRule="exact"/>
              <w:ind w:left="2493" w:right="2491"/>
              <w:jc w:val="center"/>
              <w:rPr>
                <w:b/>
                <w:sz w:val="24"/>
                <w:lang w:val="fr-FR"/>
              </w:rPr>
            </w:pPr>
            <w:r w:rsidRPr="006F1AA8">
              <w:rPr>
                <w:b/>
                <w:sz w:val="24"/>
                <w:lang w:val="fr-FR"/>
              </w:rPr>
              <w:t>Intitulé</w:t>
            </w:r>
          </w:p>
        </w:tc>
      </w:tr>
      <w:tr w:rsidR="007B44F3" w:rsidRPr="006F1AA8" w14:paraId="658F4B60" w14:textId="77777777" w:rsidTr="005616B5">
        <w:trPr>
          <w:trHeight w:hRule="exact" w:val="413"/>
        </w:trPr>
        <w:tc>
          <w:tcPr>
            <w:tcW w:w="1990" w:type="dxa"/>
            <w:vAlign w:val="center"/>
          </w:tcPr>
          <w:p w14:paraId="618B3A81" w14:textId="77777777" w:rsidR="007B44F3" w:rsidRPr="006F1AA8" w:rsidRDefault="007B44F3" w:rsidP="00306E17">
            <w:pPr>
              <w:pStyle w:val="Sansinterligne"/>
              <w:jc w:val="center"/>
              <w:rPr>
                <w:lang w:val="fr-FR"/>
              </w:rPr>
            </w:pPr>
            <w:r w:rsidRPr="006F1AA8">
              <w:rPr>
                <w:lang w:val="fr-FR"/>
              </w:rPr>
              <w:t>1-1</w:t>
            </w:r>
          </w:p>
        </w:tc>
        <w:tc>
          <w:tcPr>
            <w:tcW w:w="7346" w:type="dxa"/>
            <w:vAlign w:val="center"/>
          </w:tcPr>
          <w:p w14:paraId="35505310" w14:textId="77777777" w:rsidR="007B44F3" w:rsidRPr="006F1AA8" w:rsidRDefault="007B44F3" w:rsidP="00306E17">
            <w:pPr>
              <w:pStyle w:val="Sansinterligne"/>
              <w:ind w:left="132"/>
              <w:rPr>
                <w:lang w:val="fr-FR"/>
              </w:rPr>
            </w:pPr>
            <w:r w:rsidRPr="006F1AA8">
              <w:rPr>
                <w:lang w:val="fr-FR"/>
              </w:rPr>
              <w:t>Droits et procédures</w:t>
            </w:r>
          </w:p>
        </w:tc>
      </w:tr>
      <w:tr w:rsidR="007B44F3" w:rsidRPr="006F1AA8" w14:paraId="194FAB0F" w14:textId="77777777" w:rsidTr="005616B5">
        <w:trPr>
          <w:trHeight w:hRule="exact" w:val="413"/>
        </w:trPr>
        <w:tc>
          <w:tcPr>
            <w:tcW w:w="1990" w:type="dxa"/>
            <w:vAlign w:val="center"/>
          </w:tcPr>
          <w:p w14:paraId="454B956A" w14:textId="77777777" w:rsidR="007B44F3" w:rsidRPr="006F1AA8" w:rsidRDefault="007B44F3" w:rsidP="00306E17">
            <w:pPr>
              <w:pStyle w:val="Sansinterligne"/>
              <w:jc w:val="center"/>
              <w:rPr>
                <w:lang w:val="fr-FR"/>
              </w:rPr>
            </w:pPr>
            <w:r w:rsidRPr="006F1AA8">
              <w:rPr>
                <w:lang w:val="fr-FR"/>
              </w:rPr>
              <w:t>1-2</w:t>
            </w:r>
          </w:p>
        </w:tc>
        <w:tc>
          <w:tcPr>
            <w:tcW w:w="7346" w:type="dxa"/>
            <w:vAlign w:val="center"/>
          </w:tcPr>
          <w:p w14:paraId="7FAFE0CA" w14:textId="77777777" w:rsidR="007B44F3" w:rsidRPr="006F1AA8" w:rsidRDefault="007B44F3" w:rsidP="00306E17">
            <w:pPr>
              <w:pStyle w:val="Sansinterligne"/>
              <w:ind w:left="132"/>
              <w:rPr>
                <w:lang w:val="fr-FR"/>
              </w:rPr>
            </w:pPr>
            <w:r w:rsidRPr="006F1AA8">
              <w:rPr>
                <w:lang w:val="fr-FR"/>
              </w:rPr>
              <w:t>Le champ médico-social</w:t>
            </w:r>
          </w:p>
        </w:tc>
      </w:tr>
      <w:tr w:rsidR="007B44F3" w14:paraId="017D8656" w14:textId="77777777" w:rsidTr="005616B5">
        <w:trPr>
          <w:trHeight w:hRule="exact" w:val="413"/>
        </w:trPr>
        <w:tc>
          <w:tcPr>
            <w:tcW w:w="1990" w:type="dxa"/>
            <w:vAlign w:val="center"/>
          </w:tcPr>
          <w:p w14:paraId="206213BA" w14:textId="77777777" w:rsidR="007B44F3" w:rsidRPr="006F1AA8" w:rsidRDefault="007B44F3" w:rsidP="00306E17">
            <w:pPr>
              <w:pStyle w:val="Sansinterligne"/>
              <w:jc w:val="center"/>
              <w:rPr>
                <w:lang w:val="fr-FR"/>
              </w:rPr>
            </w:pPr>
            <w:r w:rsidRPr="006F1AA8">
              <w:rPr>
                <w:lang w:val="fr-FR"/>
              </w:rPr>
              <w:t>2-1</w:t>
            </w:r>
          </w:p>
        </w:tc>
        <w:tc>
          <w:tcPr>
            <w:tcW w:w="7346" w:type="dxa"/>
            <w:vAlign w:val="center"/>
          </w:tcPr>
          <w:p w14:paraId="6D9B7FAA" w14:textId="77777777" w:rsidR="007B44F3" w:rsidRPr="0055041A" w:rsidRDefault="007B44F3" w:rsidP="00306E17">
            <w:pPr>
              <w:pStyle w:val="Sansinterligne"/>
              <w:ind w:left="132"/>
            </w:pPr>
            <w:r w:rsidRPr="006F1AA8">
              <w:rPr>
                <w:lang w:val="fr-FR"/>
              </w:rPr>
              <w:t>Gestion administrative e</w:t>
            </w:r>
            <w:r w:rsidRPr="0055041A">
              <w:t>t budgétaire</w:t>
            </w:r>
          </w:p>
        </w:tc>
      </w:tr>
      <w:tr w:rsidR="007B44F3" w14:paraId="71435485" w14:textId="77777777" w:rsidTr="005616B5">
        <w:trPr>
          <w:trHeight w:hRule="exact" w:val="413"/>
        </w:trPr>
        <w:tc>
          <w:tcPr>
            <w:tcW w:w="1990" w:type="dxa"/>
            <w:vAlign w:val="center"/>
          </w:tcPr>
          <w:p w14:paraId="4797422C" w14:textId="77777777" w:rsidR="007B44F3" w:rsidRPr="0055041A" w:rsidRDefault="007B44F3" w:rsidP="00306E17">
            <w:pPr>
              <w:pStyle w:val="Sansinterligne"/>
              <w:jc w:val="center"/>
            </w:pPr>
            <w:r w:rsidRPr="0055041A">
              <w:t>2-2</w:t>
            </w:r>
          </w:p>
        </w:tc>
        <w:tc>
          <w:tcPr>
            <w:tcW w:w="7346" w:type="dxa"/>
            <w:vAlign w:val="center"/>
          </w:tcPr>
          <w:p w14:paraId="10D25CEB" w14:textId="19717B55" w:rsidR="007B44F3" w:rsidRPr="0055041A" w:rsidRDefault="007B44F3" w:rsidP="00306E17">
            <w:pPr>
              <w:pStyle w:val="Sansinterligne"/>
              <w:ind w:left="132"/>
            </w:pPr>
            <w:r w:rsidRPr="0055041A">
              <w:t xml:space="preserve">Gestion </w:t>
            </w:r>
            <w:proofErr w:type="spellStart"/>
            <w:r w:rsidRPr="0055041A">
              <w:t>fiscal</w:t>
            </w:r>
            <w:r>
              <w:t>e</w:t>
            </w:r>
            <w:proofErr w:type="spellEnd"/>
            <w:r w:rsidRPr="0055041A">
              <w:t xml:space="preserve"> et </w:t>
            </w:r>
            <w:proofErr w:type="spellStart"/>
            <w:r w:rsidRPr="0055041A">
              <w:t>patrimonial</w:t>
            </w:r>
            <w:r>
              <w:t>e</w:t>
            </w:r>
            <w:proofErr w:type="spellEnd"/>
          </w:p>
        </w:tc>
      </w:tr>
      <w:tr w:rsidR="007B44F3" w:rsidRPr="00DE0519" w14:paraId="02F79F6D" w14:textId="77777777" w:rsidTr="005616B5">
        <w:trPr>
          <w:trHeight w:hRule="exact" w:val="378"/>
        </w:trPr>
        <w:tc>
          <w:tcPr>
            <w:tcW w:w="1990" w:type="dxa"/>
            <w:vAlign w:val="center"/>
          </w:tcPr>
          <w:p w14:paraId="3F0E7883" w14:textId="77777777" w:rsidR="007B44F3" w:rsidRPr="0055041A" w:rsidRDefault="007B44F3" w:rsidP="00306E17">
            <w:pPr>
              <w:pStyle w:val="Sansinterligne"/>
              <w:jc w:val="center"/>
            </w:pPr>
            <w:r w:rsidRPr="0055041A">
              <w:t>3-1</w:t>
            </w:r>
          </w:p>
        </w:tc>
        <w:tc>
          <w:tcPr>
            <w:tcW w:w="7346" w:type="dxa"/>
            <w:vAlign w:val="center"/>
          </w:tcPr>
          <w:p w14:paraId="29321FB8" w14:textId="77777777" w:rsidR="007B44F3" w:rsidRPr="0055041A" w:rsidRDefault="007B44F3" w:rsidP="00306E17">
            <w:pPr>
              <w:pStyle w:val="Sansinterligne"/>
              <w:ind w:left="132"/>
              <w:rPr>
                <w:lang w:val="fr-FR"/>
              </w:rPr>
            </w:pPr>
            <w:r w:rsidRPr="0055041A">
              <w:rPr>
                <w:lang w:val="fr-FR"/>
              </w:rPr>
              <w:t>Connaissance des publics et des pathologies liées à la dépendance</w:t>
            </w:r>
          </w:p>
        </w:tc>
      </w:tr>
      <w:tr w:rsidR="007B44F3" w:rsidRPr="00DE0519" w14:paraId="1BD17D19" w14:textId="77777777" w:rsidTr="005616B5">
        <w:trPr>
          <w:trHeight w:hRule="exact" w:val="413"/>
        </w:trPr>
        <w:tc>
          <w:tcPr>
            <w:tcW w:w="1990" w:type="dxa"/>
            <w:vAlign w:val="center"/>
          </w:tcPr>
          <w:p w14:paraId="70ABDA4F" w14:textId="77777777" w:rsidR="007B44F3" w:rsidRPr="0055041A" w:rsidRDefault="007B44F3" w:rsidP="00306E17">
            <w:pPr>
              <w:pStyle w:val="Sansinterligne"/>
              <w:jc w:val="center"/>
            </w:pPr>
            <w:r w:rsidRPr="0055041A">
              <w:t>3-2</w:t>
            </w:r>
          </w:p>
        </w:tc>
        <w:tc>
          <w:tcPr>
            <w:tcW w:w="7346" w:type="dxa"/>
            <w:vAlign w:val="center"/>
          </w:tcPr>
          <w:p w14:paraId="0BE2EE02" w14:textId="77777777" w:rsidR="007B44F3" w:rsidRPr="0055041A" w:rsidRDefault="007B44F3" w:rsidP="00306E17">
            <w:pPr>
              <w:pStyle w:val="Sansinterligne"/>
              <w:ind w:left="132"/>
              <w:rPr>
                <w:lang w:val="fr-FR"/>
              </w:rPr>
            </w:pPr>
            <w:r w:rsidRPr="0055041A">
              <w:rPr>
                <w:lang w:val="fr-FR"/>
              </w:rPr>
              <w:t>Relation, intervention et aide à la personne</w:t>
            </w:r>
          </w:p>
        </w:tc>
      </w:tr>
      <w:tr w:rsidR="007B44F3" w:rsidRPr="00DE0519" w14:paraId="11E5FD46" w14:textId="77777777" w:rsidTr="005616B5">
        <w:trPr>
          <w:trHeight w:hRule="exact" w:val="413"/>
        </w:trPr>
        <w:tc>
          <w:tcPr>
            <w:tcW w:w="1990" w:type="dxa"/>
            <w:vAlign w:val="center"/>
          </w:tcPr>
          <w:p w14:paraId="4EB8EEAA" w14:textId="77777777" w:rsidR="007B44F3" w:rsidRPr="0055041A" w:rsidRDefault="007B44F3" w:rsidP="00306E17">
            <w:pPr>
              <w:pStyle w:val="Sansinterligne"/>
              <w:jc w:val="center"/>
            </w:pPr>
            <w:r w:rsidRPr="0055041A">
              <w:t>4-1</w:t>
            </w:r>
          </w:p>
        </w:tc>
        <w:tc>
          <w:tcPr>
            <w:tcW w:w="7346" w:type="dxa"/>
            <w:vAlign w:val="center"/>
          </w:tcPr>
          <w:p w14:paraId="27A8CDA5" w14:textId="77777777" w:rsidR="007B44F3" w:rsidRPr="0055041A" w:rsidRDefault="007B44F3" w:rsidP="00306E17">
            <w:pPr>
              <w:pStyle w:val="Sansinterligne"/>
              <w:ind w:left="132"/>
              <w:rPr>
                <w:lang w:val="fr-FR"/>
              </w:rPr>
            </w:pPr>
            <w:r w:rsidRPr="0055041A">
              <w:rPr>
                <w:lang w:val="fr-FR"/>
              </w:rPr>
              <w:t>Les contours de l’intervention et ses limites</w:t>
            </w:r>
          </w:p>
        </w:tc>
      </w:tr>
      <w:tr w:rsidR="007B44F3" w:rsidRPr="00DE0519" w14:paraId="27CAE189" w14:textId="77777777" w:rsidTr="005616B5">
        <w:trPr>
          <w:trHeight w:hRule="exact" w:val="413"/>
        </w:trPr>
        <w:tc>
          <w:tcPr>
            <w:tcW w:w="1990" w:type="dxa"/>
            <w:tcBorders>
              <w:bottom w:val="single" w:sz="4" w:space="0" w:color="000000"/>
            </w:tcBorders>
            <w:vAlign w:val="center"/>
          </w:tcPr>
          <w:p w14:paraId="3F322119" w14:textId="77777777" w:rsidR="007B44F3" w:rsidRPr="0055041A" w:rsidRDefault="007B44F3" w:rsidP="00306E17">
            <w:pPr>
              <w:pStyle w:val="Sansinterligne"/>
              <w:jc w:val="center"/>
            </w:pPr>
            <w:r w:rsidRPr="0055041A">
              <w:t>4-2</w:t>
            </w:r>
          </w:p>
        </w:tc>
        <w:tc>
          <w:tcPr>
            <w:tcW w:w="7346" w:type="dxa"/>
            <w:tcBorders>
              <w:bottom w:val="single" w:sz="4" w:space="0" w:color="000000"/>
            </w:tcBorders>
            <w:vAlign w:val="center"/>
          </w:tcPr>
          <w:p w14:paraId="012C9E8B" w14:textId="77777777" w:rsidR="007B44F3" w:rsidRPr="0055041A" w:rsidRDefault="007B44F3" w:rsidP="00306E17">
            <w:pPr>
              <w:pStyle w:val="Sansinterligne"/>
              <w:ind w:left="132"/>
              <w:rPr>
                <w:lang w:val="fr-FR"/>
              </w:rPr>
            </w:pPr>
            <w:r w:rsidRPr="0055041A">
              <w:rPr>
                <w:lang w:val="fr-FR"/>
              </w:rPr>
              <w:t>Les relations avec le juge et l’autorité judiciaire</w:t>
            </w:r>
          </w:p>
        </w:tc>
      </w:tr>
      <w:tr w:rsidR="007B44F3" w:rsidRPr="00DE0519" w14:paraId="5586A3F4" w14:textId="77777777" w:rsidTr="005616B5">
        <w:trPr>
          <w:trHeight w:hRule="exact" w:val="413"/>
        </w:trPr>
        <w:tc>
          <w:tcPr>
            <w:tcW w:w="1990" w:type="dxa"/>
            <w:tcBorders>
              <w:bottom w:val="single" w:sz="4" w:space="0" w:color="auto"/>
            </w:tcBorders>
            <w:vAlign w:val="center"/>
          </w:tcPr>
          <w:p w14:paraId="2D3B1099" w14:textId="77777777" w:rsidR="007B44F3" w:rsidRPr="0055041A" w:rsidRDefault="007B44F3" w:rsidP="00306E17">
            <w:pPr>
              <w:pStyle w:val="Sansinterligne"/>
              <w:jc w:val="center"/>
            </w:pPr>
            <w:r w:rsidRPr="0055041A">
              <w:t>4-3</w:t>
            </w:r>
          </w:p>
        </w:tc>
        <w:tc>
          <w:tcPr>
            <w:tcW w:w="7346" w:type="dxa"/>
            <w:tcBorders>
              <w:bottom w:val="single" w:sz="4" w:space="0" w:color="auto"/>
            </w:tcBorders>
            <w:vAlign w:val="center"/>
          </w:tcPr>
          <w:p w14:paraId="4DF89C07" w14:textId="77777777" w:rsidR="007B44F3" w:rsidRPr="0055041A" w:rsidRDefault="007B44F3" w:rsidP="00306E17">
            <w:pPr>
              <w:pStyle w:val="Sansinterligne"/>
              <w:ind w:left="132"/>
              <w:rPr>
                <w:lang w:val="fr-FR"/>
              </w:rPr>
            </w:pPr>
            <w:r w:rsidRPr="0055041A">
              <w:rPr>
                <w:lang w:val="fr-FR"/>
              </w:rPr>
              <w:t>Déontologie et analyse des pratiques</w:t>
            </w:r>
          </w:p>
        </w:tc>
      </w:tr>
      <w:tr w:rsidR="005616B5" w:rsidRPr="00DE0519" w14:paraId="59508411" w14:textId="77777777" w:rsidTr="005616B5">
        <w:trPr>
          <w:trHeight w:hRule="exact" w:val="889"/>
        </w:trPr>
        <w:tc>
          <w:tcPr>
            <w:tcW w:w="9336" w:type="dxa"/>
            <w:gridSpan w:val="2"/>
            <w:tcBorders>
              <w:top w:val="single" w:sz="4" w:space="0" w:color="auto"/>
              <w:left w:val="nil"/>
              <w:bottom w:val="nil"/>
              <w:right w:val="nil"/>
            </w:tcBorders>
            <w:vAlign w:val="center"/>
          </w:tcPr>
          <w:p w14:paraId="31EC8253" w14:textId="1B1A6C95" w:rsidR="005616B5" w:rsidRPr="005616B5" w:rsidRDefault="005616B5" w:rsidP="00306E17">
            <w:pPr>
              <w:pStyle w:val="Sansinterligne"/>
              <w:ind w:left="132"/>
              <w:rPr>
                <w:i/>
                <w:iCs/>
              </w:rPr>
            </w:pPr>
            <w:r w:rsidRPr="005616B5">
              <w:rPr>
                <w:i/>
                <w:iCs/>
                <w:sz w:val="20"/>
                <w:szCs w:val="20"/>
                <w:lang w:val="fr"/>
              </w:rPr>
              <w:t>Les textes prévoient que les modules des domaines 1, 2 et 3 peuvent faire l’objet de dispenses ou d’allégements. Toutefois l’Unafor privilégie le choix d’une formation complète et par promotion. Pour plus d’informations, nous contacter.</w:t>
            </w:r>
          </w:p>
        </w:tc>
      </w:tr>
    </w:tbl>
    <w:p w14:paraId="02C1A4C5" w14:textId="77777777" w:rsidR="007B44F3" w:rsidRPr="0051684B" w:rsidRDefault="007B44F3" w:rsidP="005616B5">
      <w:pPr>
        <w:pStyle w:val="Sansinterligne"/>
      </w:pPr>
    </w:p>
    <w:tbl>
      <w:tblPr>
        <w:tblStyle w:val="TableNormal"/>
        <w:tblW w:w="94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4"/>
        <w:gridCol w:w="7441"/>
      </w:tblGrid>
      <w:tr w:rsidR="00306E17" w:rsidRPr="007B44F3" w14:paraId="0F72CF05" w14:textId="77777777" w:rsidTr="00306E17">
        <w:trPr>
          <w:trHeight w:hRule="exact" w:val="442"/>
        </w:trPr>
        <w:tc>
          <w:tcPr>
            <w:tcW w:w="9445" w:type="dxa"/>
            <w:gridSpan w:val="2"/>
            <w:shd w:val="clear" w:color="auto" w:fill="FBE4D5" w:themeFill="accent2" w:themeFillTint="33"/>
            <w:vAlign w:val="center"/>
          </w:tcPr>
          <w:p w14:paraId="19CE03C1" w14:textId="1F8323A7" w:rsidR="00306E17" w:rsidRPr="007B44F3" w:rsidRDefault="00306E17" w:rsidP="007B44F3">
            <w:pPr>
              <w:ind w:left="67"/>
              <w:jc w:val="center"/>
              <w:rPr>
                <w:rFonts w:ascii="Calibri" w:eastAsia="Calibri" w:hAnsi="Calibri" w:cs="Calibri"/>
                <w:b/>
                <w:sz w:val="24"/>
              </w:rPr>
            </w:pPr>
            <w:r w:rsidRPr="00306E17">
              <w:rPr>
                <w:rFonts w:ascii="Calibri" w:eastAsia="Calibri" w:hAnsi="Calibri" w:cs="Calibri"/>
                <w:b/>
                <w:sz w:val="24"/>
              </w:rPr>
              <w:t xml:space="preserve">CNC </w:t>
            </w:r>
            <w:proofErr w:type="spellStart"/>
            <w:r>
              <w:rPr>
                <w:rFonts w:ascii="Calibri" w:eastAsia="Calibri" w:hAnsi="Calibri" w:cs="Calibri"/>
                <w:b/>
                <w:sz w:val="24"/>
              </w:rPr>
              <w:t>Délégué</w:t>
            </w:r>
            <w:proofErr w:type="spellEnd"/>
            <w:r>
              <w:rPr>
                <w:rFonts w:ascii="Calibri" w:eastAsia="Calibri" w:hAnsi="Calibri" w:cs="Calibri"/>
                <w:b/>
                <w:sz w:val="24"/>
              </w:rPr>
              <w:t xml:space="preserve"> aux </w:t>
            </w:r>
            <w:proofErr w:type="spellStart"/>
            <w:r>
              <w:rPr>
                <w:rFonts w:ascii="Calibri" w:eastAsia="Calibri" w:hAnsi="Calibri" w:cs="Calibri"/>
                <w:b/>
                <w:sz w:val="24"/>
              </w:rPr>
              <w:t>prestations</w:t>
            </w:r>
            <w:proofErr w:type="spellEnd"/>
            <w:r>
              <w:rPr>
                <w:rFonts w:ascii="Calibri" w:eastAsia="Calibri" w:hAnsi="Calibri" w:cs="Calibri"/>
                <w:b/>
                <w:sz w:val="24"/>
              </w:rPr>
              <w:t xml:space="preserve"> </w:t>
            </w:r>
            <w:proofErr w:type="spellStart"/>
            <w:r>
              <w:rPr>
                <w:rFonts w:ascii="Calibri" w:eastAsia="Calibri" w:hAnsi="Calibri" w:cs="Calibri"/>
                <w:b/>
                <w:sz w:val="24"/>
              </w:rPr>
              <w:t>familiales</w:t>
            </w:r>
            <w:proofErr w:type="spellEnd"/>
            <w:r w:rsidRPr="00306E17">
              <w:rPr>
                <w:rFonts w:ascii="Calibri" w:eastAsia="Calibri" w:hAnsi="Calibri" w:cs="Calibri"/>
                <w:b/>
                <w:sz w:val="24"/>
              </w:rPr>
              <w:t xml:space="preserve"> (</w:t>
            </w:r>
            <w:r>
              <w:rPr>
                <w:rFonts w:ascii="Calibri" w:eastAsia="Calibri" w:hAnsi="Calibri" w:cs="Calibri"/>
                <w:b/>
                <w:sz w:val="24"/>
              </w:rPr>
              <w:t>DPF</w:t>
            </w:r>
            <w:r w:rsidRPr="00306E17">
              <w:rPr>
                <w:rFonts w:ascii="Calibri" w:eastAsia="Calibri" w:hAnsi="Calibri" w:cs="Calibri"/>
                <w:b/>
                <w:sz w:val="24"/>
              </w:rPr>
              <w:t>)</w:t>
            </w:r>
          </w:p>
        </w:tc>
      </w:tr>
      <w:tr w:rsidR="00306E17" w:rsidRPr="007B44F3" w14:paraId="07DC6924" w14:textId="77777777" w:rsidTr="00306E17">
        <w:trPr>
          <w:trHeight w:hRule="exact" w:val="442"/>
        </w:trPr>
        <w:tc>
          <w:tcPr>
            <w:tcW w:w="2004" w:type="dxa"/>
            <w:shd w:val="clear" w:color="auto" w:fill="FBE4D5" w:themeFill="accent2" w:themeFillTint="33"/>
            <w:vAlign w:val="center"/>
          </w:tcPr>
          <w:p w14:paraId="116777AC" w14:textId="77777777" w:rsidR="007B44F3" w:rsidRPr="007B44F3" w:rsidRDefault="007B44F3" w:rsidP="007B44F3">
            <w:pPr>
              <w:ind w:left="67"/>
              <w:jc w:val="center"/>
              <w:rPr>
                <w:rFonts w:ascii="Calibri" w:eastAsia="Calibri" w:hAnsi="Calibri" w:cs="Calibri"/>
                <w:b/>
                <w:sz w:val="24"/>
              </w:rPr>
            </w:pPr>
            <w:r w:rsidRPr="007B44F3">
              <w:rPr>
                <w:rFonts w:ascii="Calibri" w:eastAsia="Calibri" w:hAnsi="Calibri" w:cs="Calibri"/>
                <w:b/>
                <w:sz w:val="24"/>
              </w:rPr>
              <w:t>N° du module</w:t>
            </w:r>
          </w:p>
        </w:tc>
        <w:tc>
          <w:tcPr>
            <w:tcW w:w="7441" w:type="dxa"/>
            <w:shd w:val="clear" w:color="auto" w:fill="FBE4D5" w:themeFill="accent2" w:themeFillTint="33"/>
            <w:vAlign w:val="center"/>
          </w:tcPr>
          <w:p w14:paraId="4966CD3D" w14:textId="77777777" w:rsidR="007B44F3" w:rsidRPr="007B44F3" w:rsidRDefault="007B44F3" w:rsidP="007B44F3">
            <w:pPr>
              <w:ind w:left="67"/>
              <w:jc w:val="center"/>
              <w:rPr>
                <w:rFonts w:ascii="Calibri" w:eastAsia="Calibri" w:hAnsi="Calibri" w:cs="Calibri"/>
                <w:b/>
                <w:sz w:val="24"/>
              </w:rPr>
            </w:pPr>
            <w:proofErr w:type="spellStart"/>
            <w:r w:rsidRPr="007B44F3">
              <w:rPr>
                <w:rFonts w:ascii="Calibri" w:eastAsia="Calibri" w:hAnsi="Calibri" w:cs="Calibri"/>
                <w:b/>
                <w:sz w:val="24"/>
              </w:rPr>
              <w:t>Intitulé</w:t>
            </w:r>
            <w:proofErr w:type="spellEnd"/>
          </w:p>
        </w:tc>
      </w:tr>
      <w:tr w:rsidR="007B44F3" w:rsidRPr="007B44F3" w14:paraId="6D4D9916" w14:textId="77777777" w:rsidTr="00306E17">
        <w:trPr>
          <w:trHeight w:hRule="exact" w:val="442"/>
        </w:trPr>
        <w:tc>
          <w:tcPr>
            <w:tcW w:w="2004" w:type="dxa"/>
            <w:vAlign w:val="center"/>
          </w:tcPr>
          <w:p w14:paraId="2DBA4499" w14:textId="77777777" w:rsidR="007B44F3" w:rsidRPr="007B44F3" w:rsidRDefault="007B44F3" w:rsidP="00306E17">
            <w:pPr>
              <w:pStyle w:val="Sansinterligne"/>
              <w:jc w:val="center"/>
            </w:pPr>
            <w:r w:rsidRPr="007B44F3">
              <w:t>1-1</w:t>
            </w:r>
          </w:p>
        </w:tc>
        <w:tc>
          <w:tcPr>
            <w:tcW w:w="7441" w:type="dxa"/>
            <w:vAlign w:val="center"/>
          </w:tcPr>
          <w:p w14:paraId="5DE6761A" w14:textId="77777777" w:rsidR="007B44F3" w:rsidRPr="007B44F3" w:rsidRDefault="007B44F3" w:rsidP="00306E17">
            <w:pPr>
              <w:pStyle w:val="Sansinterligne"/>
              <w:ind w:left="147"/>
              <w:rPr>
                <w:szCs w:val="24"/>
              </w:rPr>
            </w:pPr>
            <w:r w:rsidRPr="007B44F3">
              <w:rPr>
                <w:szCs w:val="24"/>
              </w:rPr>
              <w:t xml:space="preserve">Le cadre </w:t>
            </w:r>
            <w:proofErr w:type="spellStart"/>
            <w:r w:rsidRPr="007B44F3">
              <w:rPr>
                <w:szCs w:val="24"/>
              </w:rPr>
              <w:t>juridique</w:t>
            </w:r>
            <w:proofErr w:type="spellEnd"/>
          </w:p>
        </w:tc>
      </w:tr>
      <w:tr w:rsidR="007B44F3" w:rsidRPr="007B44F3" w14:paraId="72118A69" w14:textId="77777777" w:rsidTr="00306E17">
        <w:trPr>
          <w:trHeight w:hRule="exact" w:val="442"/>
        </w:trPr>
        <w:tc>
          <w:tcPr>
            <w:tcW w:w="2004" w:type="dxa"/>
            <w:vAlign w:val="center"/>
          </w:tcPr>
          <w:p w14:paraId="54F6D26F" w14:textId="77777777" w:rsidR="007B44F3" w:rsidRPr="007B44F3" w:rsidRDefault="007B44F3" w:rsidP="00306E17">
            <w:pPr>
              <w:pStyle w:val="Sansinterligne"/>
              <w:jc w:val="center"/>
            </w:pPr>
            <w:r w:rsidRPr="007B44F3">
              <w:t>1-2</w:t>
            </w:r>
          </w:p>
        </w:tc>
        <w:tc>
          <w:tcPr>
            <w:tcW w:w="7441" w:type="dxa"/>
            <w:vAlign w:val="center"/>
          </w:tcPr>
          <w:p w14:paraId="1BF3C677" w14:textId="77777777" w:rsidR="007B44F3" w:rsidRPr="007B44F3" w:rsidRDefault="007B44F3" w:rsidP="00306E17">
            <w:pPr>
              <w:pStyle w:val="Sansinterligne"/>
              <w:ind w:left="147"/>
              <w:rPr>
                <w:szCs w:val="24"/>
              </w:rPr>
            </w:pPr>
            <w:r w:rsidRPr="007B44F3">
              <w:rPr>
                <w:szCs w:val="24"/>
              </w:rPr>
              <w:t xml:space="preserve">La </w:t>
            </w:r>
            <w:proofErr w:type="spellStart"/>
            <w:r w:rsidRPr="007B44F3">
              <w:rPr>
                <w:szCs w:val="24"/>
              </w:rPr>
              <w:t>connaissance</w:t>
            </w:r>
            <w:proofErr w:type="spellEnd"/>
            <w:r w:rsidRPr="007B44F3">
              <w:rPr>
                <w:szCs w:val="24"/>
              </w:rPr>
              <w:t xml:space="preserve"> du public</w:t>
            </w:r>
          </w:p>
        </w:tc>
      </w:tr>
      <w:tr w:rsidR="007B44F3" w:rsidRPr="007B44F3" w14:paraId="6BDA3A55" w14:textId="77777777" w:rsidTr="00306E17">
        <w:trPr>
          <w:trHeight w:hRule="exact" w:val="442"/>
        </w:trPr>
        <w:tc>
          <w:tcPr>
            <w:tcW w:w="2004" w:type="dxa"/>
            <w:vAlign w:val="center"/>
          </w:tcPr>
          <w:p w14:paraId="25F7CD6A" w14:textId="77777777" w:rsidR="007B44F3" w:rsidRPr="007B44F3" w:rsidRDefault="007B44F3" w:rsidP="00306E17">
            <w:pPr>
              <w:pStyle w:val="Sansinterligne"/>
              <w:jc w:val="center"/>
            </w:pPr>
            <w:r w:rsidRPr="007B44F3">
              <w:t>1-3</w:t>
            </w:r>
          </w:p>
        </w:tc>
        <w:tc>
          <w:tcPr>
            <w:tcW w:w="7441" w:type="dxa"/>
            <w:vAlign w:val="center"/>
          </w:tcPr>
          <w:p w14:paraId="2E902B4F" w14:textId="77777777" w:rsidR="007B44F3" w:rsidRPr="007B44F3" w:rsidRDefault="007B44F3" w:rsidP="00306E17">
            <w:pPr>
              <w:pStyle w:val="Sansinterligne"/>
              <w:ind w:left="147"/>
              <w:rPr>
                <w:szCs w:val="24"/>
              </w:rPr>
            </w:pPr>
            <w:proofErr w:type="spellStart"/>
            <w:r w:rsidRPr="007B44F3">
              <w:rPr>
                <w:szCs w:val="24"/>
              </w:rPr>
              <w:t>L'accompagnement</w:t>
            </w:r>
            <w:proofErr w:type="spellEnd"/>
            <w:r w:rsidRPr="007B44F3">
              <w:rPr>
                <w:szCs w:val="24"/>
              </w:rPr>
              <w:t xml:space="preserve"> </w:t>
            </w:r>
            <w:proofErr w:type="spellStart"/>
            <w:r w:rsidRPr="007B44F3">
              <w:rPr>
                <w:szCs w:val="24"/>
              </w:rPr>
              <w:t>éducatif</w:t>
            </w:r>
            <w:proofErr w:type="spellEnd"/>
            <w:r w:rsidRPr="007B44F3">
              <w:rPr>
                <w:szCs w:val="24"/>
              </w:rPr>
              <w:t xml:space="preserve"> et </w:t>
            </w:r>
            <w:proofErr w:type="spellStart"/>
            <w:r w:rsidRPr="007B44F3">
              <w:rPr>
                <w:szCs w:val="24"/>
              </w:rPr>
              <w:t>budgétaire</w:t>
            </w:r>
            <w:proofErr w:type="spellEnd"/>
          </w:p>
        </w:tc>
      </w:tr>
      <w:tr w:rsidR="007B44F3" w:rsidRPr="007B44F3" w14:paraId="60F8CFC8" w14:textId="77777777" w:rsidTr="00306E17">
        <w:trPr>
          <w:trHeight w:hRule="exact" w:val="442"/>
        </w:trPr>
        <w:tc>
          <w:tcPr>
            <w:tcW w:w="2004" w:type="dxa"/>
            <w:vAlign w:val="center"/>
          </w:tcPr>
          <w:p w14:paraId="2DFCB768" w14:textId="77777777" w:rsidR="007B44F3" w:rsidRPr="007B44F3" w:rsidRDefault="007B44F3" w:rsidP="00306E17">
            <w:pPr>
              <w:pStyle w:val="Sansinterligne"/>
              <w:jc w:val="center"/>
            </w:pPr>
            <w:r w:rsidRPr="007B44F3">
              <w:t>2-1</w:t>
            </w:r>
          </w:p>
        </w:tc>
        <w:tc>
          <w:tcPr>
            <w:tcW w:w="7441" w:type="dxa"/>
            <w:vAlign w:val="center"/>
          </w:tcPr>
          <w:p w14:paraId="5314D33E" w14:textId="77777777" w:rsidR="007B44F3" w:rsidRPr="007B44F3" w:rsidRDefault="007B44F3" w:rsidP="00306E17">
            <w:pPr>
              <w:pStyle w:val="Sansinterligne"/>
              <w:ind w:left="147"/>
              <w:rPr>
                <w:szCs w:val="24"/>
              </w:rPr>
            </w:pPr>
            <w:r w:rsidRPr="007B44F3">
              <w:rPr>
                <w:szCs w:val="24"/>
              </w:rPr>
              <w:t xml:space="preserve">Les contours de </w:t>
            </w:r>
            <w:proofErr w:type="spellStart"/>
            <w:r w:rsidRPr="007B44F3">
              <w:rPr>
                <w:szCs w:val="24"/>
              </w:rPr>
              <w:t>l’intervention</w:t>
            </w:r>
            <w:proofErr w:type="spellEnd"/>
            <w:r w:rsidRPr="007B44F3">
              <w:rPr>
                <w:szCs w:val="24"/>
              </w:rPr>
              <w:t xml:space="preserve"> et </w:t>
            </w:r>
            <w:proofErr w:type="spellStart"/>
            <w:r w:rsidRPr="007B44F3">
              <w:rPr>
                <w:szCs w:val="24"/>
              </w:rPr>
              <w:t>ses</w:t>
            </w:r>
            <w:proofErr w:type="spellEnd"/>
            <w:r w:rsidRPr="007B44F3">
              <w:rPr>
                <w:szCs w:val="24"/>
              </w:rPr>
              <w:t xml:space="preserve"> </w:t>
            </w:r>
            <w:proofErr w:type="spellStart"/>
            <w:r w:rsidRPr="007B44F3">
              <w:rPr>
                <w:szCs w:val="24"/>
              </w:rPr>
              <w:t>limites</w:t>
            </w:r>
            <w:proofErr w:type="spellEnd"/>
          </w:p>
        </w:tc>
      </w:tr>
      <w:tr w:rsidR="007B44F3" w:rsidRPr="007B44F3" w14:paraId="56275861" w14:textId="77777777" w:rsidTr="005616B5">
        <w:trPr>
          <w:trHeight w:hRule="exact" w:val="442"/>
        </w:trPr>
        <w:tc>
          <w:tcPr>
            <w:tcW w:w="2004" w:type="dxa"/>
            <w:tcBorders>
              <w:bottom w:val="single" w:sz="4" w:space="0" w:color="auto"/>
            </w:tcBorders>
            <w:vAlign w:val="center"/>
          </w:tcPr>
          <w:p w14:paraId="444818D4" w14:textId="77777777" w:rsidR="007B44F3" w:rsidRPr="007B44F3" w:rsidRDefault="007B44F3" w:rsidP="00306E17">
            <w:pPr>
              <w:pStyle w:val="Sansinterligne"/>
              <w:jc w:val="center"/>
            </w:pPr>
            <w:r w:rsidRPr="007B44F3">
              <w:t>2-2</w:t>
            </w:r>
          </w:p>
        </w:tc>
        <w:tc>
          <w:tcPr>
            <w:tcW w:w="7441" w:type="dxa"/>
            <w:tcBorders>
              <w:bottom w:val="single" w:sz="4" w:space="0" w:color="auto"/>
            </w:tcBorders>
            <w:vAlign w:val="center"/>
          </w:tcPr>
          <w:p w14:paraId="1CED4972" w14:textId="77777777" w:rsidR="007B44F3" w:rsidRPr="007B44F3" w:rsidRDefault="007B44F3" w:rsidP="00306E17">
            <w:pPr>
              <w:pStyle w:val="Sansinterligne"/>
              <w:ind w:left="147"/>
              <w:rPr>
                <w:szCs w:val="24"/>
              </w:rPr>
            </w:pPr>
            <w:r w:rsidRPr="007B44F3">
              <w:rPr>
                <w:szCs w:val="24"/>
              </w:rPr>
              <w:t xml:space="preserve">Les relations avec le </w:t>
            </w:r>
            <w:proofErr w:type="spellStart"/>
            <w:r w:rsidRPr="007B44F3">
              <w:rPr>
                <w:szCs w:val="24"/>
              </w:rPr>
              <w:t>juge</w:t>
            </w:r>
            <w:proofErr w:type="spellEnd"/>
            <w:r w:rsidRPr="007B44F3">
              <w:rPr>
                <w:szCs w:val="24"/>
              </w:rPr>
              <w:t xml:space="preserve"> et les </w:t>
            </w:r>
            <w:proofErr w:type="spellStart"/>
            <w:r w:rsidRPr="007B44F3">
              <w:rPr>
                <w:szCs w:val="24"/>
              </w:rPr>
              <w:t>autres</w:t>
            </w:r>
            <w:proofErr w:type="spellEnd"/>
            <w:r w:rsidRPr="007B44F3">
              <w:rPr>
                <w:szCs w:val="24"/>
              </w:rPr>
              <w:t xml:space="preserve"> </w:t>
            </w:r>
            <w:proofErr w:type="spellStart"/>
            <w:r w:rsidRPr="007B44F3">
              <w:rPr>
                <w:szCs w:val="24"/>
              </w:rPr>
              <w:t>partenaires</w:t>
            </w:r>
            <w:proofErr w:type="spellEnd"/>
          </w:p>
        </w:tc>
      </w:tr>
      <w:tr w:rsidR="007B44F3" w:rsidRPr="007B44F3" w14:paraId="6A73BD70" w14:textId="77777777" w:rsidTr="005616B5">
        <w:trPr>
          <w:trHeight w:hRule="exact" w:val="442"/>
        </w:trPr>
        <w:tc>
          <w:tcPr>
            <w:tcW w:w="2004" w:type="dxa"/>
            <w:tcBorders>
              <w:top w:val="single" w:sz="4" w:space="0" w:color="auto"/>
              <w:left w:val="single" w:sz="4" w:space="0" w:color="auto"/>
              <w:bottom w:val="single" w:sz="4" w:space="0" w:color="auto"/>
            </w:tcBorders>
            <w:vAlign w:val="center"/>
          </w:tcPr>
          <w:p w14:paraId="3E766365" w14:textId="77777777" w:rsidR="007B44F3" w:rsidRPr="007B44F3" w:rsidRDefault="007B44F3" w:rsidP="00306E17">
            <w:pPr>
              <w:pStyle w:val="Sansinterligne"/>
              <w:jc w:val="center"/>
            </w:pPr>
            <w:r w:rsidRPr="007B44F3">
              <w:t>2-3</w:t>
            </w:r>
          </w:p>
        </w:tc>
        <w:tc>
          <w:tcPr>
            <w:tcW w:w="7441" w:type="dxa"/>
            <w:tcBorders>
              <w:top w:val="single" w:sz="4" w:space="0" w:color="auto"/>
              <w:bottom w:val="single" w:sz="4" w:space="0" w:color="auto"/>
              <w:right w:val="single" w:sz="4" w:space="0" w:color="auto"/>
            </w:tcBorders>
            <w:vAlign w:val="center"/>
          </w:tcPr>
          <w:p w14:paraId="5ECFF195" w14:textId="77777777" w:rsidR="007B44F3" w:rsidRPr="007B44F3" w:rsidRDefault="007B44F3" w:rsidP="00306E17">
            <w:pPr>
              <w:pStyle w:val="Sansinterligne"/>
              <w:ind w:left="147"/>
              <w:rPr>
                <w:szCs w:val="24"/>
              </w:rPr>
            </w:pPr>
            <w:proofErr w:type="spellStart"/>
            <w:r w:rsidRPr="007B44F3">
              <w:rPr>
                <w:szCs w:val="24"/>
              </w:rPr>
              <w:t>Déontologie</w:t>
            </w:r>
            <w:proofErr w:type="spellEnd"/>
            <w:r w:rsidRPr="007B44F3">
              <w:rPr>
                <w:szCs w:val="24"/>
              </w:rPr>
              <w:t xml:space="preserve"> et </w:t>
            </w:r>
            <w:proofErr w:type="spellStart"/>
            <w:r w:rsidRPr="007B44F3">
              <w:rPr>
                <w:szCs w:val="24"/>
              </w:rPr>
              <w:t>analyse</w:t>
            </w:r>
            <w:proofErr w:type="spellEnd"/>
            <w:r w:rsidRPr="007B44F3">
              <w:rPr>
                <w:szCs w:val="24"/>
              </w:rPr>
              <w:t xml:space="preserve"> de la pratique</w:t>
            </w:r>
          </w:p>
        </w:tc>
      </w:tr>
      <w:tr w:rsidR="005616B5" w:rsidRPr="007B44F3" w14:paraId="3A3160F0" w14:textId="77777777" w:rsidTr="005616B5">
        <w:trPr>
          <w:trHeight w:hRule="exact" w:val="871"/>
        </w:trPr>
        <w:tc>
          <w:tcPr>
            <w:tcW w:w="9445" w:type="dxa"/>
            <w:gridSpan w:val="2"/>
            <w:tcBorders>
              <w:top w:val="single" w:sz="4" w:space="0" w:color="auto"/>
              <w:left w:val="nil"/>
              <w:bottom w:val="nil"/>
              <w:right w:val="nil"/>
            </w:tcBorders>
            <w:vAlign w:val="center"/>
          </w:tcPr>
          <w:p w14:paraId="2D7FD021" w14:textId="77777777" w:rsidR="005616B5" w:rsidRDefault="005616B5" w:rsidP="005616B5">
            <w:pPr>
              <w:pStyle w:val="Sansinterligne"/>
              <w:rPr>
                <w:i/>
                <w:iCs/>
                <w:sz w:val="20"/>
                <w:szCs w:val="20"/>
                <w:lang w:val="fr"/>
              </w:rPr>
            </w:pPr>
            <w:r w:rsidRPr="005616B5">
              <w:rPr>
                <w:i/>
                <w:iCs/>
                <w:sz w:val="20"/>
                <w:szCs w:val="20"/>
                <w:lang w:val="fr"/>
              </w:rPr>
              <w:t>Les textes prévoient que les modules des domaines 1, 2 peuvent faire l’objet de dispenses ou d’allégements. Toutefois l’Unafor privilégie le choix d’une formation complète et par promotion. Pour plus d’informations, nous contacter.</w:t>
            </w:r>
          </w:p>
          <w:p w14:paraId="3CD7B46C" w14:textId="19820ED5" w:rsidR="00720026" w:rsidRPr="005616B5" w:rsidRDefault="00720026" w:rsidP="005616B5">
            <w:pPr>
              <w:pStyle w:val="Sansinterligne"/>
              <w:rPr>
                <w:i/>
                <w:iCs/>
              </w:rPr>
            </w:pPr>
          </w:p>
        </w:tc>
      </w:tr>
    </w:tbl>
    <w:p w14:paraId="5A22CC06" w14:textId="77777777" w:rsidR="00720026" w:rsidRDefault="00720026" w:rsidP="00720026">
      <w:pPr>
        <w:widowControl w:val="0"/>
        <w:tabs>
          <w:tab w:val="left" w:pos="5954"/>
        </w:tabs>
        <w:autoSpaceDE w:val="0"/>
        <w:autoSpaceDN w:val="0"/>
        <w:spacing w:after="0" w:line="352" w:lineRule="exact"/>
        <w:ind w:left="567"/>
        <w:rPr>
          <w:rFonts w:ascii="Calibri" w:eastAsia="Calibri" w:hAnsi="Calibri" w:cs="Calibri"/>
          <w:sz w:val="29"/>
        </w:rPr>
      </w:pPr>
    </w:p>
    <w:p w14:paraId="31156F98" w14:textId="1B605829" w:rsidR="00720026" w:rsidRPr="00720026" w:rsidRDefault="00720026" w:rsidP="00720026">
      <w:pPr>
        <w:widowControl w:val="0"/>
        <w:tabs>
          <w:tab w:val="left" w:pos="5954"/>
        </w:tabs>
        <w:autoSpaceDE w:val="0"/>
        <w:autoSpaceDN w:val="0"/>
        <w:spacing w:after="0" w:line="352" w:lineRule="exact"/>
        <w:rPr>
          <w:rFonts w:ascii="Calibri" w:eastAsia="Calibri" w:hAnsi="Calibri" w:cs="Calibri"/>
          <w:sz w:val="29"/>
        </w:rPr>
      </w:pPr>
      <w:r w:rsidRPr="00720026">
        <w:rPr>
          <w:rFonts w:ascii="Calibri" w:eastAsia="Calibri" w:hAnsi="Calibri" w:cs="Calibri"/>
          <w:sz w:val="29"/>
        </w:rPr>
        <w:t>Signature</w:t>
      </w:r>
      <w:r w:rsidRPr="00720026">
        <w:rPr>
          <w:rFonts w:ascii="Calibri" w:eastAsia="Calibri" w:hAnsi="Calibri" w:cs="Calibri"/>
          <w:spacing w:val="-4"/>
          <w:sz w:val="29"/>
        </w:rPr>
        <w:t xml:space="preserve"> </w:t>
      </w:r>
      <w:r w:rsidRPr="00720026">
        <w:rPr>
          <w:rFonts w:ascii="Calibri" w:eastAsia="Calibri" w:hAnsi="Calibri" w:cs="Calibri"/>
          <w:sz w:val="29"/>
        </w:rPr>
        <w:t>du</w:t>
      </w:r>
      <w:r w:rsidRPr="00720026">
        <w:rPr>
          <w:rFonts w:ascii="Calibri" w:eastAsia="Calibri" w:hAnsi="Calibri" w:cs="Calibri"/>
          <w:spacing w:val="-2"/>
          <w:sz w:val="29"/>
        </w:rPr>
        <w:t xml:space="preserve"> </w:t>
      </w:r>
      <w:r w:rsidRPr="00720026">
        <w:rPr>
          <w:rFonts w:ascii="Calibri" w:eastAsia="Calibri" w:hAnsi="Calibri" w:cs="Calibri"/>
          <w:sz w:val="29"/>
        </w:rPr>
        <w:t>délégué</w:t>
      </w:r>
      <w:r w:rsidRPr="00720026">
        <w:rPr>
          <w:rFonts w:ascii="Calibri" w:eastAsia="Calibri" w:hAnsi="Calibri" w:cs="Calibri"/>
          <w:sz w:val="29"/>
        </w:rPr>
        <w:tab/>
        <w:t>Signature de</w:t>
      </w:r>
      <w:r w:rsidRPr="00720026">
        <w:rPr>
          <w:rFonts w:ascii="Calibri" w:eastAsia="Calibri" w:hAnsi="Calibri" w:cs="Calibri"/>
          <w:spacing w:val="-8"/>
          <w:sz w:val="29"/>
        </w:rPr>
        <w:t xml:space="preserve"> </w:t>
      </w:r>
      <w:r w:rsidRPr="00720026">
        <w:rPr>
          <w:rFonts w:ascii="Calibri" w:eastAsia="Calibri" w:hAnsi="Calibri" w:cs="Calibri"/>
          <w:sz w:val="29"/>
        </w:rPr>
        <w:t>l'employeur</w:t>
      </w:r>
    </w:p>
    <w:p w14:paraId="1E66F76F" w14:textId="77777777" w:rsidR="00720026" w:rsidRPr="00720026" w:rsidRDefault="00720026" w:rsidP="00720026">
      <w:pPr>
        <w:widowControl w:val="0"/>
        <w:tabs>
          <w:tab w:val="left" w:pos="5954"/>
        </w:tabs>
        <w:autoSpaceDE w:val="0"/>
        <w:autoSpaceDN w:val="0"/>
        <w:spacing w:after="0" w:line="266" w:lineRule="exact"/>
        <w:ind w:left="5670" w:firstLine="284"/>
        <w:rPr>
          <w:rFonts w:ascii="Calibri" w:eastAsia="Calibri" w:hAnsi="Calibri" w:cs="Calibri"/>
        </w:rPr>
      </w:pPr>
      <w:r w:rsidRPr="00720026">
        <w:rPr>
          <w:rFonts w:ascii="Calibri" w:eastAsia="Calibri" w:hAnsi="Calibri" w:cs="Calibri"/>
        </w:rPr>
        <w:t>(Préciser la qualité du signataire)</w:t>
      </w:r>
    </w:p>
    <w:p w14:paraId="1CAD059E" w14:textId="0F386B66" w:rsidR="004372CF" w:rsidRPr="004372CF" w:rsidRDefault="004372CF" w:rsidP="004372CF">
      <w:pPr>
        <w:tabs>
          <w:tab w:val="left" w:pos="1701"/>
          <w:tab w:val="left" w:pos="5670"/>
        </w:tabs>
      </w:pPr>
    </w:p>
    <w:p w14:paraId="4B093149" w14:textId="0A2E7B35" w:rsidR="00720026" w:rsidRDefault="00720026">
      <w:pPr>
        <w:rPr>
          <w:rFonts w:cstheme="minorHAnsi"/>
          <w:b/>
          <w:bCs/>
        </w:rPr>
      </w:pPr>
      <w:r>
        <w:rPr>
          <w:rFonts w:cstheme="minorHAnsi"/>
          <w:b/>
          <w:bCs/>
        </w:rPr>
        <w:br w:type="page"/>
      </w:r>
    </w:p>
    <w:p w14:paraId="34395FCB" w14:textId="181CC9C9" w:rsidR="00330F40" w:rsidRDefault="00330F40" w:rsidP="00330F40">
      <w:pPr>
        <w:tabs>
          <w:tab w:val="left" w:leader="underscore" w:pos="9072"/>
        </w:tabs>
        <w:rPr>
          <w:rFonts w:cstheme="minorHAnsi"/>
          <w:b/>
          <w:bCs/>
        </w:rPr>
      </w:pPr>
    </w:p>
    <w:p w14:paraId="591D8275" w14:textId="1FBC21EF" w:rsidR="00720026" w:rsidRPr="00720026" w:rsidRDefault="00720026" w:rsidP="00720026">
      <w:pPr>
        <w:tabs>
          <w:tab w:val="left" w:leader="underscore" w:pos="9072"/>
        </w:tabs>
        <w:jc w:val="center"/>
        <w:rPr>
          <w:rFonts w:eastAsiaTheme="minorEastAsia"/>
          <w:b/>
          <w:bCs/>
          <w:color w:val="000099"/>
          <w:spacing w:val="15"/>
          <w:sz w:val="40"/>
          <w:szCs w:val="40"/>
        </w:rPr>
      </w:pPr>
      <w:r w:rsidRPr="00720026">
        <w:rPr>
          <w:rFonts w:eastAsiaTheme="minorEastAsia"/>
          <w:b/>
          <w:bCs/>
          <w:color w:val="000099"/>
          <w:spacing w:val="15"/>
          <w:sz w:val="40"/>
          <w:szCs w:val="40"/>
        </w:rPr>
        <w:t>PIECES A JOINDRE AU DOSSIER</w:t>
      </w:r>
    </w:p>
    <w:p w14:paraId="5C22A81B" w14:textId="77777777" w:rsidR="00720026" w:rsidRPr="00720026" w:rsidRDefault="00720026" w:rsidP="00720026">
      <w:pPr>
        <w:widowControl w:val="0"/>
        <w:autoSpaceDE w:val="0"/>
        <w:autoSpaceDN w:val="0"/>
        <w:spacing w:after="0" w:line="240" w:lineRule="auto"/>
        <w:ind w:right="294"/>
        <w:rPr>
          <w:rFonts w:ascii="Calibri" w:eastAsia="Calibri" w:hAnsi="Calibri" w:cs="Calibri"/>
          <w:b/>
          <w:sz w:val="34"/>
          <w:szCs w:val="24"/>
        </w:rPr>
      </w:pPr>
    </w:p>
    <w:p w14:paraId="3897F956" w14:textId="77777777" w:rsidR="00720026" w:rsidRPr="00720026" w:rsidRDefault="00720026" w:rsidP="00720026">
      <w:pPr>
        <w:pStyle w:val="Paragraphedeliste"/>
        <w:numPr>
          <w:ilvl w:val="0"/>
          <w:numId w:val="11"/>
        </w:numPr>
        <w:ind w:left="426"/>
      </w:pPr>
      <w:r w:rsidRPr="00720026">
        <w:t xml:space="preserve">Un curriculum vitae </w:t>
      </w:r>
      <w:r w:rsidRPr="00720026">
        <w:rPr>
          <w:b/>
        </w:rPr>
        <w:t xml:space="preserve">actualisé </w:t>
      </w:r>
      <w:r w:rsidRPr="00720026">
        <w:t>présentant de façon détaillée la trajectoire personnelle et professionnelle et incluant la formation initiale et continue</w:t>
      </w:r>
      <w:r w:rsidRPr="00720026">
        <w:rPr>
          <w:spacing w:val="-27"/>
        </w:rPr>
        <w:t xml:space="preserve"> </w:t>
      </w:r>
      <w:r w:rsidRPr="00720026">
        <w:t>;</w:t>
      </w:r>
    </w:p>
    <w:p w14:paraId="5A82BAA5" w14:textId="77777777" w:rsidR="00720026" w:rsidRDefault="00720026" w:rsidP="00720026">
      <w:pPr>
        <w:pStyle w:val="Paragraphedeliste"/>
        <w:ind w:left="426"/>
      </w:pPr>
    </w:p>
    <w:p w14:paraId="2F543928" w14:textId="0A96E959" w:rsidR="00720026" w:rsidRPr="00720026" w:rsidRDefault="00720026" w:rsidP="00720026">
      <w:pPr>
        <w:pStyle w:val="Paragraphedeliste"/>
        <w:numPr>
          <w:ilvl w:val="0"/>
          <w:numId w:val="11"/>
        </w:numPr>
        <w:ind w:left="426"/>
      </w:pPr>
      <w:r w:rsidRPr="00720026">
        <w:t>Les photocopies</w:t>
      </w:r>
      <w:r>
        <w:t xml:space="preserve"> </w:t>
      </w:r>
      <w:r w:rsidRPr="00720026">
        <w:t>de tous</w:t>
      </w:r>
      <w:r>
        <w:t xml:space="preserve"> </w:t>
      </w:r>
      <w:r w:rsidRPr="00720026">
        <w:t>les diplômes et tous justificatifs de formations professionnelles suivies, de nature à permettre d’accéder aux allègements ou dispenses.</w:t>
      </w:r>
    </w:p>
    <w:p w14:paraId="052A31F0" w14:textId="77777777" w:rsidR="00720026" w:rsidRDefault="00720026" w:rsidP="00720026">
      <w:pPr>
        <w:pStyle w:val="Paragraphedeliste"/>
        <w:ind w:left="426"/>
      </w:pPr>
    </w:p>
    <w:p w14:paraId="16BE5ACA" w14:textId="0CA731B2" w:rsidR="00720026" w:rsidRPr="00720026" w:rsidRDefault="00720026" w:rsidP="00720026">
      <w:pPr>
        <w:pStyle w:val="Paragraphedeliste"/>
        <w:numPr>
          <w:ilvl w:val="0"/>
          <w:numId w:val="11"/>
        </w:numPr>
        <w:ind w:left="426"/>
      </w:pPr>
      <w:r w:rsidRPr="00720026">
        <w:t>Copie du CNC et ou de la validation DRASS dans le cadre de l’arrêté de</w:t>
      </w:r>
      <w:r w:rsidRPr="00720026">
        <w:rPr>
          <w:spacing w:val="-20"/>
        </w:rPr>
        <w:t xml:space="preserve"> </w:t>
      </w:r>
      <w:r w:rsidRPr="00720026">
        <w:t>1988</w:t>
      </w:r>
    </w:p>
    <w:p w14:paraId="7ABC0B23" w14:textId="77777777" w:rsidR="00720026" w:rsidRDefault="00720026" w:rsidP="00720026">
      <w:pPr>
        <w:pStyle w:val="Paragraphedeliste"/>
        <w:ind w:left="426"/>
      </w:pPr>
    </w:p>
    <w:p w14:paraId="63A3358D" w14:textId="3ECA8779" w:rsidR="00720026" w:rsidRPr="00720026" w:rsidRDefault="00720026" w:rsidP="00720026">
      <w:pPr>
        <w:pStyle w:val="Paragraphedeliste"/>
        <w:numPr>
          <w:ilvl w:val="0"/>
          <w:numId w:val="11"/>
        </w:numPr>
        <w:ind w:left="426"/>
      </w:pPr>
      <w:r w:rsidRPr="00720026">
        <w:t>Une ou des fiches de poste précisant les fonctions et activités</w:t>
      </w:r>
      <w:r w:rsidRPr="00720026">
        <w:rPr>
          <w:spacing w:val="-25"/>
        </w:rPr>
        <w:t xml:space="preserve"> </w:t>
      </w:r>
      <w:r w:rsidRPr="00720026">
        <w:t>exercées</w:t>
      </w:r>
    </w:p>
    <w:p w14:paraId="074A4608" w14:textId="60C3808B" w:rsidR="00720026" w:rsidRDefault="00720026" w:rsidP="00720026">
      <w:pPr>
        <w:widowControl w:val="0"/>
        <w:autoSpaceDE w:val="0"/>
        <w:autoSpaceDN w:val="0"/>
        <w:spacing w:after="0" w:line="240" w:lineRule="auto"/>
        <w:rPr>
          <w:rFonts w:ascii="Calibri" w:eastAsia="Calibri" w:hAnsi="Calibri" w:cs="Calibri"/>
          <w:sz w:val="24"/>
          <w:szCs w:val="24"/>
        </w:rPr>
      </w:pPr>
    </w:p>
    <w:p w14:paraId="4727323B" w14:textId="77777777" w:rsidR="00381D33" w:rsidRPr="00720026" w:rsidRDefault="00381D33" w:rsidP="00720026">
      <w:pPr>
        <w:widowControl w:val="0"/>
        <w:autoSpaceDE w:val="0"/>
        <w:autoSpaceDN w:val="0"/>
        <w:spacing w:after="0" w:line="240" w:lineRule="auto"/>
        <w:rPr>
          <w:rFonts w:ascii="Calibri" w:eastAsia="Calibri" w:hAnsi="Calibri" w:cs="Calibri"/>
          <w:sz w:val="24"/>
          <w:szCs w:val="24"/>
        </w:rPr>
      </w:pPr>
    </w:p>
    <w:p w14:paraId="47FA88E5" w14:textId="279D11E2" w:rsidR="00720026" w:rsidRDefault="00720026" w:rsidP="00720026">
      <w:pPr>
        <w:pStyle w:val="Titre2"/>
        <w:jc w:val="center"/>
        <w:rPr>
          <w:rFonts w:eastAsiaTheme="minorEastAsia"/>
          <w:sz w:val="28"/>
          <w:szCs w:val="28"/>
        </w:rPr>
      </w:pPr>
      <w:r w:rsidRPr="00720026">
        <w:rPr>
          <w:rFonts w:eastAsiaTheme="minorEastAsia"/>
          <w:sz w:val="28"/>
          <w:szCs w:val="28"/>
        </w:rPr>
        <w:t>Note relative aux données recueillies</w:t>
      </w:r>
    </w:p>
    <w:p w14:paraId="4FC3D02F" w14:textId="77777777" w:rsidR="00720026" w:rsidRPr="00720026" w:rsidRDefault="00720026" w:rsidP="00720026"/>
    <w:p w14:paraId="716292E1" w14:textId="77777777" w:rsidR="00720026" w:rsidRPr="00720026" w:rsidRDefault="00720026" w:rsidP="00720026">
      <w:pPr>
        <w:jc w:val="both"/>
      </w:pPr>
      <w:r w:rsidRPr="00720026">
        <w:t>Les données recueillies permettront d’inscrire le/la salarié(e), et d’établir le parcours. Elles permettront de prévenir la DREETS de l’entrée en formation du/de la stagiaire, comme le prévoit l’arrêté du 2 janvier 2009.</w:t>
      </w:r>
    </w:p>
    <w:p w14:paraId="7816BDFF" w14:textId="77777777" w:rsidR="00720026" w:rsidRDefault="00720026" w:rsidP="00720026">
      <w:pPr>
        <w:widowControl w:val="0"/>
        <w:autoSpaceDE w:val="0"/>
        <w:autoSpaceDN w:val="0"/>
        <w:spacing w:before="9" w:after="0" w:line="240" w:lineRule="auto"/>
        <w:rPr>
          <w:rFonts w:ascii="Calibri" w:eastAsia="Calibri" w:hAnsi="Calibri" w:cs="Calibri"/>
          <w:sz w:val="20"/>
          <w:szCs w:val="24"/>
          <w:lang w:val="en-US"/>
        </w:rPr>
      </w:pPr>
    </w:p>
    <w:p w14:paraId="5A5D0FFA" w14:textId="6D14E8F4" w:rsidR="00720026" w:rsidRPr="00381D33" w:rsidRDefault="00720026" w:rsidP="00381D33">
      <w:pPr>
        <w:widowControl w:val="0"/>
        <w:pBdr>
          <w:top w:val="single" w:sz="4" w:space="1" w:color="auto"/>
          <w:left w:val="single" w:sz="4" w:space="4" w:color="auto"/>
          <w:bottom w:val="single" w:sz="4" w:space="1" w:color="auto"/>
          <w:right w:val="single" w:sz="4" w:space="4" w:color="auto"/>
        </w:pBdr>
        <w:autoSpaceDE w:val="0"/>
        <w:autoSpaceDN w:val="0"/>
        <w:spacing w:before="9" w:after="0" w:line="240" w:lineRule="auto"/>
        <w:jc w:val="both"/>
        <w:rPr>
          <w:rFonts w:ascii="Calibri" w:eastAsia="Calibri" w:hAnsi="Calibri" w:cs="Calibri"/>
          <w:sz w:val="24"/>
          <w:szCs w:val="32"/>
          <w:lang w:val="en-US"/>
        </w:rPr>
      </w:pPr>
      <w:proofErr w:type="spellStart"/>
      <w:r w:rsidRPr="00381D33">
        <w:rPr>
          <w:rFonts w:ascii="Calibri" w:eastAsia="Calibri" w:hAnsi="Calibri" w:cs="Calibri"/>
          <w:sz w:val="24"/>
          <w:szCs w:val="32"/>
          <w:lang w:val="en-US"/>
        </w:rPr>
        <w:t>En</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soumettant</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ce</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formulaire</w:t>
      </w:r>
      <w:proofErr w:type="spellEnd"/>
      <w:r w:rsidRPr="00381D33">
        <w:rPr>
          <w:rFonts w:ascii="Calibri" w:eastAsia="Calibri" w:hAnsi="Calibri" w:cs="Calibri"/>
          <w:sz w:val="24"/>
          <w:szCs w:val="32"/>
          <w:lang w:val="en-US"/>
        </w:rPr>
        <w:t xml:space="preserve">, </w:t>
      </w:r>
      <w:proofErr w:type="spellStart"/>
      <w:r w:rsidR="00381D33" w:rsidRPr="00381D33">
        <w:rPr>
          <w:rFonts w:ascii="Calibri" w:eastAsia="Calibri" w:hAnsi="Calibri" w:cs="Calibri"/>
          <w:sz w:val="24"/>
          <w:szCs w:val="32"/>
          <w:lang w:val="en-US"/>
        </w:rPr>
        <w:t>j’</w:t>
      </w:r>
      <w:r w:rsidRPr="00381D33">
        <w:rPr>
          <w:rFonts w:ascii="Calibri" w:eastAsia="Calibri" w:hAnsi="Calibri" w:cs="Calibri"/>
          <w:sz w:val="24"/>
          <w:szCs w:val="32"/>
          <w:lang w:val="en-US"/>
        </w:rPr>
        <w:t>accepte</w:t>
      </w:r>
      <w:proofErr w:type="spellEnd"/>
      <w:r w:rsidRPr="00381D33">
        <w:rPr>
          <w:rFonts w:ascii="Calibri" w:eastAsia="Calibri" w:hAnsi="Calibri" w:cs="Calibri"/>
          <w:sz w:val="24"/>
          <w:szCs w:val="32"/>
          <w:lang w:val="en-US"/>
        </w:rPr>
        <w:t xml:space="preserve"> que les </w:t>
      </w:r>
      <w:proofErr w:type="spellStart"/>
      <w:proofErr w:type="gramStart"/>
      <w:r w:rsidRPr="00381D33">
        <w:rPr>
          <w:rFonts w:ascii="Calibri" w:eastAsia="Calibri" w:hAnsi="Calibri" w:cs="Calibri"/>
          <w:sz w:val="24"/>
          <w:szCs w:val="32"/>
          <w:lang w:val="en-US"/>
        </w:rPr>
        <w:t>informations</w:t>
      </w:r>
      <w:proofErr w:type="spellEnd"/>
      <w:proofErr w:type="gram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saisies</w:t>
      </w:r>
      <w:proofErr w:type="spellEnd"/>
      <w:r w:rsidRPr="00381D33">
        <w:rPr>
          <w:rFonts w:ascii="Calibri" w:eastAsia="Calibri" w:hAnsi="Calibri" w:cs="Calibri"/>
          <w:sz w:val="24"/>
          <w:szCs w:val="32"/>
          <w:lang w:val="en-US"/>
        </w:rPr>
        <w:t xml:space="preserve"> dans </w:t>
      </w:r>
      <w:proofErr w:type="spellStart"/>
      <w:r w:rsidRPr="00381D33">
        <w:rPr>
          <w:rFonts w:ascii="Calibri" w:eastAsia="Calibri" w:hAnsi="Calibri" w:cs="Calibri"/>
          <w:sz w:val="24"/>
          <w:szCs w:val="32"/>
          <w:lang w:val="en-US"/>
        </w:rPr>
        <w:t>ce</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formulaire</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soient</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utilisées</w:t>
      </w:r>
      <w:proofErr w:type="spellEnd"/>
      <w:r w:rsidRPr="00381D33">
        <w:rPr>
          <w:rFonts w:ascii="Calibri" w:eastAsia="Calibri" w:hAnsi="Calibri" w:cs="Calibri"/>
          <w:sz w:val="24"/>
          <w:szCs w:val="32"/>
          <w:lang w:val="en-US"/>
        </w:rPr>
        <w:t xml:space="preserve"> pour assurer </w:t>
      </w:r>
      <w:proofErr w:type="spellStart"/>
      <w:r w:rsidRPr="00381D33">
        <w:rPr>
          <w:rFonts w:ascii="Calibri" w:eastAsia="Calibri" w:hAnsi="Calibri" w:cs="Calibri"/>
          <w:sz w:val="24"/>
          <w:szCs w:val="32"/>
          <w:lang w:val="en-US"/>
        </w:rPr>
        <w:t>mon</w:t>
      </w:r>
      <w:proofErr w:type="spellEnd"/>
      <w:r w:rsidRPr="00381D33">
        <w:rPr>
          <w:rFonts w:ascii="Calibri" w:eastAsia="Calibri" w:hAnsi="Calibri" w:cs="Calibri"/>
          <w:sz w:val="24"/>
          <w:szCs w:val="32"/>
          <w:lang w:val="en-US"/>
        </w:rPr>
        <w:t xml:space="preserve"> inscription, </w:t>
      </w:r>
      <w:proofErr w:type="spellStart"/>
      <w:r w:rsidRPr="00381D33">
        <w:rPr>
          <w:rFonts w:ascii="Calibri" w:eastAsia="Calibri" w:hAnsi="Calibri" w:cs="Calibri"/>
          <w:sz w:val="24"/>
          <w:szCs w:val="32"/>
          <w:lang w:val="en-US"/>
        </w:rPr>
        <w:t>définir</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mon</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parcours</w:t>
      </w:r>
      <w:proofErr w:type="spellEnd"/>
      <w:r w:rsidRPr="00381D33">
        <w:rPr>
          <w:rFonts w:ascii="Calibri" w:eastAsia="Calibri" w:hAnsi="Calibri" w:cs="Calibri"/>
          <w:sz w:val="24"/>
          <w:szCs w:val="32"/>
          <w:lang w:val="en-US"/>
        </w:rPr>
        <w:t>, et informer la DR</w:t>
      </w:r>
      <w:r w:rsidR="00E45F69">
        <w:rPr>
          <w:rFonts w:ascii="Calibri" w:eastAsia="Calibri" w:hAnsi="Calibri" w:cs="Calibri"/>
          <w:sz w:val="24"/>
          <w:szCs w:val="32"/>
          <w:lang w:val="en-US"/>
        </w:rPr>
        <w:t>EETS</w:t>
      </w:r>
      <w:r w:rsidRPr="00381D33">
        <w:rPr>
          <w:rFonts w:ascii="Calibri" w:eastAsia="Calibri" w:hAnsi="Calibri" w:cs="Calibri"/>
          <w:sz w:val="24"/>
          <w:szCs w:val="32"/>
          <w:lang w:val="en-US"/>
        </w:rPr>
        <w:t xml:space="preserve"> de </w:t>
      </w:r>
      <w:proofErr w:type="spellStart"/>
      <w:r w:rsidRPr="00381D33">
        <w:rPr>
          <w:rFonts w:ascii="Calibri" w:eastAsia="Calibri" w:hAnsi="Calibri" w:cs="Calibri"/>
          <w:sz w:val="24"/>
          <w:szCs w:val="32"/>
          <w:lang w:val="en-US"/>
        </w:rPr>
        <w:t>mon</w:t>
      </w:r>
      <w:proofErr w:type="spellEnd"/>
      <w:r w:rsidRPr="00381D33">
        <w:rPr>
          <w:rFonts w:ascii="Calibri" w:eastAsia="Calibri" w:hAnsi="Calibri" w:cs="Calibri"/>
          <w:sz w:val="24"/>
          <w:szCs w:val="32"/>
          <w:lang w:val="en-US"/>
        </w:rPr>
        <w:t xml:space="preserve"> entrée </w:t>
      </w:r>
      <w:proofErr w:type="spellStart"/>
      <w:r w:rsidRPr="00381D33">
        <w:rPr>
          <w:rFonts w:ascii="Calibri" w:eastAsia="Calibri" w:hAnsi="Calibri" w:cs="Calibri"/>
          <w:sz w:val="24"/>
          <w:szCs w:val="32"/>
          <w:lang w:val="en-US"/>
        </w:rPr>
        <w:t>en</w:t>
      </w:r>
      <w:proofErr w:type="spellEnd"/>
      <w:r w:rsidRPr="00381D33">
        <w:rPr>
          <w:rFonts w:ascii="Calibri" w:eastAsia="Calibri" w:hAnsi="Calibri" w:cs="Calibri"/>
          <w:sz w:val="24"/>
          <w:szCs w:val="32"/>
          <w:lang w:val="en-US"/>
        </w:rPr>
        <w:t xml:space="preserve"> formation, et le </w:t>
      </w:r>
      <w:proofErr w:type="spellStart"/>
      <w:r w:rsidRPr="00381D33">
        <w:rPr>
          <w:rFonts w:ascii="Calibri" w:eastAsia="Calibri" w:hAnsi="Calibri" w:cs="Calibri"/>
          <w:sz w:val="24"/>
          <w:szCs w:val="32"/>
          <w:lang w:val="en-US"/>
        </w:rPr>
        <w:t>cas</w:t>
      </w:r>
      <w:proofErr w:type="spellEnd"/>
      <w:r w:rsidRPr="00381D33">
        <w:rPr>
          <w:rFonts w:ascii="Calibri" w:eastAsia="Calibri" w:hAnsi="Calibri" w:cs="Calibri"/>
          <w:sz w:val="24"/>
          <w:szCs w:val="32"/>
          <w:lang w:val="en-US"/>
        </w:rPr>
        <w:t xml:space="preserve"> </w:t>
      </w:r>
      <w:proofErr w:type="spellStart"/>
      <w:r w:rsidRPr="00381D33">
        <w:rPr>
          <w:rFonts w:ascii="Calibri" w:eastAsia="Calibri" w:hAnsi="Calibri" w:cs="Calibri"/>
          <w:sz w:val="24"/>
          <w:szCs w:val="32"/>
          <w:lang w:val="en-US"/>
        </w:rPr>
        <w:t>échéant</w:t>
      </w:r>
      <w:proofErr w:type="spellEnd"/>
      <w:r w:rsidRPr="00381D33">
        <w:rPr>
          <w:rFonts w:ascii="Calibri" w:eastAsia="Calibri" w:hAnsi="Calibri" w:cs="Calibri"/>
          <w:sz w:val="24"/>
          <w:szCs w:val="32"/>
          <w:lang w:val="en-US"/>
        </w:rPr>
        <w:t xml:space="preserve"> de </w:t>
      </w:r>
      <w:proofErr w:type="spellStart"/>
      <w:r w:rsidRPr="00381D33">
        <w:rPr>
          <w:rFonts w:ascii="Calibri" w:eastAsia="Calibri" w:hAnsi="Calibri" w:cs="Calibri"/>
          <w:sz w:val="24"/>
          <w:szCs w:val="32"/>
          <w:lang w:val="en-US"/>
        </w:rPr>
        <w:t>l’obtention</w:t>
      </w:r>
      <w:proofErr w:type="spellEnd"/>
      <w:r w:rsidRPr="00381D33">
        <w:rPr>
          <w:rFonts w:ascii="Calibri" w:eastAsia="Calibri" w:hAnsi="Calibri" w:cs="Calibri"/>
          <w:sz w:val="24"/>
          <w:szCs w:val="32"/>
          <w:lang w:val="en-US"/>
        </w:rPr>
        <w:t xml:space="preserve"> du CNC</w:t>
      </w:r>
    </w:p>
    <w:p w14:paraId="3F3AC04A" w14:textId="04C3762C" w:rsidR="00720026" w:rsidRDefault="00720026" w:rsidP="00381D33">
      <w:pPr>
        <w:widowControl w:val="0"/>
        <w:pBdr>
          <w:top w:val="single" w:sz="4" w:space="1" w:color="auto"/>
          <w:left w:val="single" w:sz="4" w:space="4" w:color="auto"/>
          <w:bottom w:val="single" w:sz="4" w:space="1" w:color="auto"/>
          <w:right w:val="single" w:sz="4" w:space="4" w:color="auto"/>
        </w:pBdr>
        <w:autoSpaceDE w:val="0"/>
        <w:autoSpaceDN w:val="0"/>
        <w:spacing w:before="9" w:after="0" w:line="240" w:lineRule="auto"/>
        <w:jc w:val="both"/>
        <w:rPr>
          <w:rFonts w:ascii="Calibri" w:eastAsia="Calibri" w:hAnsi="Calibri" w:cs="Calibri"/>
          <w:b/>
          <w:bCs/>
          <w:sz w:val="24"/>
          <w:szCs w:val="32"/>
          <w:lang w:val="en-US"/>
        </w:rPr>
      </w:pPr>
    </w:p>
    <w:p w14:paraId="5999336D" w14:textId="77777777" w:rsidR="00381D33" w:rsidRPr="00381D33" w:rsidRDefault="00381D33" w:rsidP="00381D33">
      <w:pPr>
        <w:widowControl w:val="0"/>
        <w:pBdr>
          <w:top w:val="single" w:sz="4" w:space="1" w:color="auto"/>
          <w:left w:val="single" w:sz="4" w:space="4" w:color="auto"/>
          <w:bottom w:val="single" w:sz="4" w:space="1" w:color="auto"/>
          <w:right w:val="single" w:sz="4" w:space="4" w:color="auto"/>
        </w:pBdr>
        <w:autoSpaceDE w:val="0"/>
        <w:autoSpaceDN w:val="0"/>
        <w:spacing w:before="9" w:after="0" w:line="240" w:lineRule="auto"/>
        <w:jc w:val="both"/>
        <w:rPr>
          <w:rFonts w:ascii="Calibri" w:eastAsia="Calibri" w:hAnsi="Calibri" w:cs="Calibri"/>
          <w:b/>
          <w:bCs/>
          <w:sz w:val="24"/>
          <w:szCs w:val="32"/>
          <w:lang w:val="en-US"/>
        </w:rPr>
      </w:pPr>
    </w:p>
    <w:p w14:paraId="2BED1B57" w14:textId="0A4EF5A4" w:rsidR="00720026" w:rsidRDefault="00381D33" w:rsidP="00381D33">
      <w:pPr>
        <w:widowControl w:val="0"/>
        <w:pBdr>
          <w:top w:val="single" w:sz="4" w:space="1" w:color="auto"/>
          <w:left w:val="single" w:sz="4" w:space="4" w:color="auto"/>
          <w:bottom w:val="single" w:sz="4" w:space="1" w:color="auto"/>
          <w:right w:val="single" w:sz="4" w:space="4" w:color="auto"/>
        </w:pBdr>
        <w:tabs>
          <w:tab w:val="left" w:pos="5670"/>
        </w:tabs>
        <w:autoSpaceDE w:val="0"/>
        <w:autoSpaceDN w:val="0"/>
        <w:spacing w:before="9" w:after="0" w:line="240" w:lineRule="auto"/>
        <w:jc w:val="both"/>
        <w:rPr>
          <w:rFonts w:ascii="Calibri" w:eastAsia="Calibri" w:hAnsi="Calibri" w:cs="Calibri"/>
          <w:b/>
          <w:bCs/>
          <w:sz w:val="24"/>
          <w:szCs w:val="32"/>
          <w:lang w:val="en-US"/>
        </w:rPr>
      </w:pPr>
      <w:r w:rsidRPr="00381D33">
        <w:rPr>
          <w:rFonts w:ascii="Calibri" w:eastAsia="Calibri" w:hAnsi="Calibri" w:cs="Calibri"/>
          <w:b/>
          <w:bCs/>
          <w:sz w:val="24"/>
          <w:szCs w:val="32"/>
          <w:lang w:val="en-US"/>
        </w:rPr>
        <w:tab/>
      </w:r>
      <w:r w:rsidR="00720026" w:rsidRPr="00381D33">
        <w:rPr>
          <w:rFonts w:ascii="Calibri" w:eastAsia="Calibri" w:hAnsi="Calibri" w:cs="Calibri"/>
          <w:b/>
          <w:bCs/>
          <w:sz w:val="24"/>
          <w:szCs w:val="32"/>
          <w:lang w:val="en-US"/>
        </w:rPr>
        <w:t>Signature</w:t>
      </w:r>
      <w:r w:rsidRPr="00381D33">
        <w:rPr>
          <w:rFonts w:ascii="Calibri" w:eastAsia="Calibri" w:hAnsi="Calibri" w:cs="Calibri"/>
          <w:b/>
          <w:bCs/>
          <w:sz w:val="24"/>
          <w:szCs w:val="32"/>
          <w:lang w:val="en-US"/>
        </w:rPr>
        <w:t xml:space="preserve"> du </w:t>
      </w:r>
      <w:proofErr w:type="spellStart"/>
      <w:proofErr w:type="gramStart"/>
      <w:r w:rsidRPr="00381D33">
        <w:rPr>
          <w:rFonts w:ascii="Calibri" w:eastAsia="Calibri" w:hAnsi="Calibri" w:cs="Calibri"/>
          <w:b/>
          <w:bCs/>
          <w:sz w:val="24"/>
          <w:szCs w:val="32"/>
          <w:lang w:val="en-US"/>
        </w:rPr>
        <w:t>candidat</w:t>
      </w:r>
      <w:proofErr w:type="spellEnd"/>
      <w:proofErr w:type="gramEnd"/>
      <w:r w:rsidR="00E45F69">
        <w:rPr>
          <w:rFonts w:ascii="Calibri" w:eastAsia="Calibri" w:hAnsi="Calibri" w:cs="Calibri"/>
          <w:b/>
          <w:bCs/>
          <w:sz w:val="24"/>
          <w:szCs w:val="32"/>
          <w:lang w:val="en-US"/>
        </w:rPr>
        <w:t xml:space="preserve"> </w:t>
      </w:r>
    </w:p>
    <w:p w14:paraId="4744EEB6" w14:textId="3A869DD3" w:rsidR="00381D33" w:rsidRDefault="00381D33" w:rsidP="00381D33">
      <w:pPr>
        <w:widowControl w:val="0"/>
        <w:pBdr>
          <w:top w:val="single" w:sz="4" w:space="1" w:color="auto"/>
          <w:left w:val="single" w:sz="4" w:space="4" w:color="auto"/>
          <w:bottom w:val="single" w:sz="4" w:space="1" w:color="auto"/>
          <w:right w:val="single" w:sz="4" w:space="4" w:color="auto"/>
        </w:pBdr>
        <w:tabs>
          <w:tab w:val="left" w:pos="5670"/>
        </w:tabs>
        <w:autoSpaceDE w:val="0"/>
        <w:autoSpaceDN w:val="0"/>
        <w:spacing w:before="9" w:after="0" w:line="240" w:lineRule="auto"/>
        <w:jc w:val="both"/>
        <w:rPr>
          <w:rFonts w:ascii="Calibri" w:eastAsia="Calibri" w:hAnsi="Calibri" w:cs="Calibri"/>
          <w:b/>
          <w:bCs/>
          <w:sz w:val="24"/>
          <w:szCs w:val="32"/>
          <w:lang w:val="en-US"/>
        </w:rPr>
      </w:pPr>
    </w:p>
    <w:p w14:paraId="59617C18" w14:textId="0BE299C3" w:rsidR="00381D33" w:rsidRDefault="00381D33" w:rsidP="00381D33">
      <w:pPr>
        <w:widowControl w:val="0"/>
        <w:pBdr>
          <w:top w:val="single" w:sz="4" w:space="1" w:color="auto"/>
          <w:left w:val="single" w:sz="4" w:space="4" w:color="auto"/>
          <w:bottom w:val="single" w:sz="4" w:space="1" w:color="auto"/>
          <w:right w:val="single" w:sz="4" w:space="4" w:color="auto"/>
        </w:pBdr>
        <w:tabs>
          <w:tab w:val="left" w:pos="5670"/>
        </w:tabs>
        <w:autoSpaceDE w:val="0"/>
        <w:autoSpaceDN w:val="0"/>
        <w:spacing w:before="9" w:after="0" w:line="240" w:lineRule="auto"/>
        <w:jc w:val="both"/>
        <w:rPr>
          <w:rFonts w:ascii="Calibri" w:eastAsia="Calibri" w:hAnsi="Calibri" w:cs="Calibri"/>
          <w:b/>
          <w:bCs/>
          <w:sz w:val="24"/>
          <w:szCs w:val="32"/>
          <w:lang w:val="en-US"/>
        </w:rPr>
      </w:pPr>
    </w:p>
    <w:p w14:paraId="0F3176AE" w14:textId="77A2A475" w:rsidR="00381D33" w:rsidRDefault="00381D33" w:rsidP="00381D33">
      <w:pPr>
        <w:widowControl w:val="0"/>
        <w:pBdr>
          <w:top w:val="single" w:sz="4" w:space="1" w:color="auto"/>
          <w:left w:val="single" w:sz="4" w:space="4" w:color="auto"/>
          <w:bottom w:val="single" w:sz="4" w:space="1" w:color="auto"/>
          <w:right w:val="single" w:sz="4" w:space="4" w:color="auto"/>
        </w:pBdr>
        <w:tabs>
          <w:tab w:val="left" w:pos="5670"/>
        </w:tabs>
        <w:autoSpaceDE w:val="0"/>
        <w:autoSpaceDN w:val="0"/>
        <w:spacing w:before="9" w:after="0" w:line="240" w:lineRule="auto"/>
        <w:jc w:val="both"/>
        <w:rPr>
          <w:rFonts w:ascii="Calibri" w:eastAsia="Calibri" w:hAnsi="Calibri" w:cs="Calibri"/>
          <w:b/>
          <w:bCs/>
          <w:sz w:val="24"/>
          <w:szCs w:val="32"/>
          <w:lang w:val="en-US"/>
        </w:rPr>
      </w:pPr>
    </w:p>
    <w:p w14:paraId="358C2600" w14:textId="5C9A8D76" w:rsidR="00381D33" w:rsidRDefault="00381D33" w:rsidP="00381D33">
      <w:pPr>
        <w:widowControl w:val="0"/>
        <w:pBdr>
          <w:top w:val="single" w:sz="4" w:space="1" w:color="auto"/>
          <w:left w:val="single" w:sz="4" w:space="4" w:color="auto"/>
          <w:bottom w:val="single" w:sz="4" w:space="1" w:color="auto"/>
          <w:right w:val="single" w:sz="4" w:space="4" w:color="auto"/>
        </w:pBdr>
        <w:tabs>
          <w:tab w:val="left" w:pos="5670"/>
        </w:tabs>
        <w:autoSpaceDE w:val="0"/>
        <w:autoSpaceDN w:val="0"/>
        <w:spacing w:before="9" w:after="0" w:line="240" w:lineRule="auto"/>
        <w:jc w:val="both"/>
        <w:rPr>
          <w:rFonts w:ascii="Calibri" w:eastAsia="Calibri" w:hAnsi="Calibri" w:cs="Calibri"/>
          <w:b/>
          <w:bCs/>
          <w:sz w:val="24"/>
          <w:szCs w:val="32"/>
          <w:lang w:val="en-US"/>
        </w:rPr>
      </w:pPr>
    </w:p>
    <w:p w14:paraId="3031E24D" w14:textId="77777777" w:rsidR="00381D33" w:rsidRPr="00381D33" w:rsidRDefault="00381D33" w:rsidP="00381D33">
      <w:pPr>
        <w:widowControl w:val="0"/>
        <w:pBdr>
          <w:top w:val="single" w:sz="4" w:space="1" w:color="auto"/>
          <w:left w:val="single" w:sz="4" w:space="4" w:color="auto"/>
          <w:bottom w:val="single" w:sz="4" w:space="1" w:color="auto"/>
          <w:right w:val="single" w:sz="4" w:space="4" w:color="auto"/>
        </w:pBdr>
        <w:tabs>
          <w:tab w:val="left" w:pos="5670"/>
        </w:tabs>
        <w:autoSpaceDE w:val="0"/>
        <w:autoSpaceDN w:val="0"/>
        <w:spacing w:before="9" w:after="0" w:line="240" w:lineRule="auto"/>
        <w:jc w:val="both"/>
        <w:rPr>
          <w:rFonts w:ascii="Calibri" w:eastAsia="Calibri" w:hAnsi="Calibri" w:cs="Calibri"/>
          <w:b/>
          <w:bCs/>
          <w:sz w:val="24"/>
          <w:szCs w:val="32"/>
          <w:lang w:val="en-US"/>
        </w:rPr>
      </w:pPr>
    </w:p>
    <w:p w14:paraId="75B8E5FA" w14:textId="77777777" w:rsidR="00720026" w:rsidRDefault="00720026" w:rsidP="00381D33">
      <w:pPr>
        <w:widowControl w:val="0"/>
        <w:pBdr>
          <w:top w:val="single" w:sz="4" w:space="1" w:color="auto"/>
          <w:left w:val="single" w:sz="4" w:space="4" w:color="auto"/>
          <w:bottom w:val="single" w:sz="4" w:space="1" w:color="auto"/>
          <w:right w:val="single" w:sz="4" w:space="4" w:color="auto"/>
        </w:pBdr>
        <w:autoSpaceDE w:val="0"/>
        <w:autoSpaceDN w:val="0"/>
        <w:spacing w:before="9" w:after="0" w:line="240" w:lineRule="auto"/>
        <w:rPr>
          <w:rFonts w:ascii="Calibri" w:eastAsia="Calibri" w:hAnsi="Calibri" w:cs="Calibri"/>
          <w:sz w:val="20"/>
          <w:szCs w:val="24"/>
          <w:lang w:val="en-US"/>
        </w:rPr>
      </w:pPr>
    </w:p>
    <w:p w14:paraId="43D9A4E5" w14:textId="77777777" w:rsidR="00720026" w:rsidRDefault="00720026" w:rsidP="00720026">
      <w:pPr>
        <w:widowControl w:val="0"/>
        <w:autoSpaceDE w:val="0"/>
        <w:autoSpaceDN w:val="0"/>
        <w:spacing w:before="9" w:after="0" w:line="240" w:lineRule="auto"/>
        <w:rPr>
          <w:rFonts w:ascii="Calibri" w:eastAsia="Calibri" w:hAnsi="Calibri" w:cs="Calibri"/>
          <w:sz w:val="20"/>
          <w:szCs w:val="24"/>
          <w:lang w:val="en-US"/>
        </w:rPr>
      </w:pPr>
    </w:p>
    <w:p w14:paraId="4C8DFBCF" w14:textId="77777777" w:rsidR="00720026" w:rsidRDefault="00720026" w:rsidP="00720026">
      <w:pPr>
        <w:widowControl w:val="0"/>
        <w:autoSpaceDE w:val="0"/>
        <w:autoSpaceDN w:val="0"/>
        <w:spacing w:before="9" w:after="0" w:line="240" w:lineRule="auto"/>
        <w:rPr>
          <w:rFonts w:ascii="Calibri" w:eastAsia="Calibri" w:hAnsi="Calibri" w:cs="Calibri"/>
          <w:sz w:val="20"/>
          <w:szCs w:val="24"/>
          <w:lang w:val="en-US"/>
        </w:rPr>
      </w:pPr>
    </w:p>
    <w:p w14:paraId="2375F219" w14:textId="77777777" w:rsidR="00720026" w:rsidRPr="00330F40" w:rsidRDefault="00720026" w:rsidP="00330F40">
      <w:pPr>
        <w:tabs>
          <w:tab w:val="left" w:leader="underscore" w:pos="9072"/>
        </w:tabs>
        <w:rPr>
          <w:rFonts w:cstheme="minorHAnsi"/>
          <w:b/>
          <w:bCs/>
        </w:rPr>
      </w:pPr>
    </w:p>
    <w:sectPr w:rsidR="00720026" w:rsidRPr="00330F40" w:rsidSect="00704134">
      <w:headerReference w:type="default" r:id="rId7"/>
      <w:footerReference w:type="default" r:id="rId8"/>
      <w:pgSz w:w="11906" w:h="16838"/>
      <w:pgMar w:top="1417" w:right="1417" w:bottom="1135" w:left="1417" w:header="708"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8481" w14:textId="77777777" w:rsidR="00131ED9" w:rsidRDefault="00131ED9" w:rsidP="00131ED9">
      <w:pPr>
        <w:spacing w:after="0" w:line="240" w:lineRule="auto"/>
      </w:pPr>
      <w:r>
        <w:separator/>
      </w:r>
    </w:p>
  </w:endnote>
  <w:endnote w:type="continuationSeparator" w:id="0">
    <w:p w14:paraId="3790C73C" w14:textId="77777777" w:rsidR="00131ED9" w:rsidRDefault="00131ED9" w:rsidP="0013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F69A" w14:textId="77777777" w:rsidR="00131ED9" w:rsidRPr="00131ED9" w:rsidRDefault="00131ED9" w:rsidP="00131ED9">
    <w:pPr>
      <w:pStyle w:val="Pieddepage"/>
      <w:jc w:val="center"/>
      <w:rPr>
        <w:sz w:val="18"/>
        <w:szCs w:val="18"/>
      </w:rPr>
    </w:pPr>
    <w:r w:rsidRPr="00131ED9">
      <w:rPr>
        <w:sz w:val="18"/>
        <w:szCs w:val="18"/>
      </w:rPr>
      <w:t>UNAFOR - 28 place Saint-Georges - 75009 Paris</w:t>
    </w:r>
  </w:p>
  <w:p w14:paraId="03F2781E" w14:textId="62EC75A6" w:rsidR="00131ED9" w:rsidRPr="00131ED9" w:rsidRDefault="00E45F69" w:rsidP="00131ED9">
    <w:pPr>
      <w:pStyle w:val="Pieddepage"/>
      <w:jc w:val="center"/>
      <w:rPr>
        <w:sz w:val="18"/>
        <w:szCs w:val="18"/>
      </w:rPr>
    </w:pPr>
    <w:hyperlink r:id="rId1" w:history="1">
      <w:r w:rsidR="00131ED9" w:rsidRPr="00131ED9">
        <w:rPr>
          <w:rStyle w:val="Lienhypertexte"/>
          <w:sz w:val="18"/>
          <w:szCs w:val="18"/>
        </w:rPr>
        <w:t>unafor@unaf.fr</w:t>
      </w:r>
    </w:hyperlink>
    <w:r w:rsidR="00131ED9" w:rsidRPr="00131ED9">
      <w:rPr>
        <w:sz w:val="18"/>
        <w:szCs w:val="18"/>
      </w:rPr>
      <w:t xml:space="preserve">  - </w:t>
    </w:r>
    <w:hyperlink r:id="rId2" w:history="1">
      <w:r w:rsidR="00131ED9" w:rsidRPr="00131ED9">
        <w:rPr>
          <w:rStyle w:val="Lienhypertexte"/>
          <w:sz w:val="18"/>
          <w:szCs w:val="18"/>
        </w:rPr>
        <w:t>http://www.unafor.fr</w:t>
      </w:r>
    </w:hyperlink>
    <w:r w:rsidR="00131ED9" w:rsidRPr="00131ED9">
      <w:rPr>
        <w:sz w:val="18"/>
        <w:szCs w:val="18"/>
      </w:rPr>
      <w:t xml:space="preserve"> - Tél : 01 49 95 36 97</w:t>
    </w:r>
  </w:p>
  <w:p w14:paraId="07F6DB6D" w14:textId="77777777" w:rsidR="00131ED9" w:rsidRPr="00131ED9" w:rsidRDefault="00131ED9" w:rsidP="00131ED9">
    <w:pPr>
      <w:pStyle w:val="Pieddepage"/>
      <w:jc w:val="center"/>
      <w:rPr>
        <w:sz w:val="18"/>
        <w:szCs w:val="18"/>
      </w:rPr>
    </w:pPr>
    <w:r w:rsidRPr="00131ED9">
      <w:rPr>
        <w:sz w:val="18"/>
        <w:szCs w:val="18"/>
      </w:rPr>
      <w:t>EURL au capital de 108 000 € - N° d'existence organisme de formation : 11753061975</w:t>
    </w:r>
  </w:p>
  <w:p w14:paraId="648201DA" w14:textId="244C8921" w:rsidR="00131ED9" w:rsidRPr="00131ED9" w:rsidRDefault="00131ED9" w:rsidP="00131ED9">
    <w:pPr>
      <w:pStyle w:val="Pieddepage"/>
      <w:jc w:val="center"/>
      <w:rPr>
        <w:sz w:val="18"/>
        <w:szCs w:val="18"/>
      </w:rPr>
    </w:pPr>
    <w:r w:rsidRPr="00131ED9">
      <w:rPr>
        <w:sz w:val="18"/>
        <w:szCs w:val="18"/>
      </w:rPr>
      <w:t>APE : 748 K - Siret n°419 549 019 000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70D1F" w14:textId="77777777" w:rsidR="00131ED9" w:rsidRDefault="00131ED9" w:rsidP="00131ED9">
      <w:pPr>
        <w:spacing w:after="0" w:line="240" w:lineRule="auto"/>
      </w:pPr>
      <w:r>
        <w:separator/>
      </w:r>
    </w:p>
  </w:footnote>
  <w:footnote w:type="continuationSeparator" w:id="0">
    <w:p w14:paraId="099F2000" w14:textId="77777777" w:rsidR="00131ED9" w:rsidRDefault="00131ED9" w:rsidP="0013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B099" w14:textId="428C253A" w:rsidR="00131ED9" w:rsidRDefault="00131ED9">
    <w:pPr>
      <w:pStyle w:val="En-tte"/>
    </w:pPr>
    <w:r w:rsidRPr="00131ED9">
      <w:rPr>
        <w:rFonts w:ascii="Calibri" w:eastAsia="Calibri" w:hAnsi="Calibri" w:cs="Calibri"/>
        <w:noProof/>
        <w:lang w:val="en-US"/>
      </w:rPr>
      <w:drawing>
        <wp:anchor distT="0" distB="0" distL="0" distR="0" simplePos="0" relativeHeight="251659264" behindDoc="1" locked="0" layoutInCell="1" allowOverlap="1" wp14:anchorId="157CF698" wp14:editId="349006CF">
          <wp:simplePos x="0" y="0"/>
          <wp:positionH relativeFrom="page">
            <wp:posOffset>585470</wp:posOffset>
          </wp:positionH>
          <wp:positionV relativeFrom="page">
            <wp:posOffset>239395</wp:posOffset>
          </wp:positionV>
          <wp:extent cx="1771650" cy="74803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771650" cy="748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522E7"/>
    <w:multiLevelType w:val="hybridMultilevel"/>
    <w:tmpl w:val="55B69B12"/>
    <w:lvl w:ilvl="0" w:tplc="DC1E1C3C">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164C75"/>
    <w:multiLevelType w:val="hybridMultilevel"/>
    <w:tmpl w:val="3654872C"/>
    <w:lvl w:ilvl="0" w:tplc="040C000B">
      <w:start w:val="1"/>
      <w:numFmt w:val="bullet"/>
      <w:lvlText w:val=""/>
      <w:lvlJc w:val="left"/>
      <w:pPr>
        <w:ind w:left="1065" w:hanging="705"/>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996A79"/>
    <w:multiLevelType w:val="hybridMultilevel"/>
    <w:tmpl w:val="F9749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3F1814"/>
    <w:multiLevelType w:val="hybridMultilevel"/>
    <w:tmpl w:val="F4F862F6"/>
    <w:lvl w:ilvl="0" w:tplc="C3705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F84E2C"/>
    <w:multiLevelType w:val="hybridMultilevel"/>
    <w:tmpl w:val="73EEF2B2"/>
    <w:lvl w:ilvl="0" w:tplc="C3705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72704D4"/>
    <w:multiLevelType w:val="hybridMultilevel"/>
    <w:tmpl w:val="D284C2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DF7DA2"/>
    <w:multiLevelType w:val="hybridMultilevel"/>
    <w:tmpl w:val="AE709DF4"/>
    <w:lvl w:ilvl="0" w:tplc="DC1E1C3C">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CD391C"/>
    <w:multiLevelType w:val="hybridMultilevel"/>
    <w:tmpl w:val="438A7D08"/>
    <w:lvl w:ilvl="0" w:tplc="1E4EDAEE">
      <w:start w:val="1"/>
      <w:numFmt w:val="decimal"/>
      <w:lvlText w:val="%1."/>
      <w:lvlJc w:val="left"/>
      <w:pPr>
        <w:ind w:left="1076" w:hanging="360"/>
      </w:pPr>
      <w:rPr>
        <w:rFonts w:ascii="Calibri" w:eastAsia="Calibri" w:hAnsi="Calibri" w:cs="Calibri" w:hint="default"/>
        <w:spacing w:val="-3"/>
        <w:w w:val="100"/>
        <w:sz w:val="24"/>
        <w:szCs w:val="24"/>
      </w:rPr>
    </w:lvl>
    <w:lvl w:ilvl="1" w:tplc="5CB61622">
      <w:numFmt w:val="bullet"/>
      <w:lvlText w:val="•"/>
      <w:lvlJc w:val="left"/>
      <w:pPr>
        <w:ind w:left="1928" w:hanging="360"/>
      </w:pPr>
      <w:rPr>
        <w:rFonts w:hint="default"/>
      </w:rPr>
    </w:lvl>
    <w:lvl w:ilvl="2" w:tplc="7EFCFD24">
      <w:numFmt w:val="bullet"/>
      <w:lvlText w:val="•"/>
      <w:lvlJc w:val="left"/>
      <w:pPr>
        <w:ind w:left="2777" w:hanging="360"/>
      </w:pPr>
      <w:rPr>
        <w:rFonts w:hint="default"/>
      </w:rPr>
    </w:lvl>
    <w:lvl w:ilvl="3" w:tplc="D9DA0CB6">
      <w:numFmt w:val="bullet"/>
      <w:lvlText w:val="•"/>
      <w:lvlJc w:val="left"/>
      <w:pPr>
        <w:ind w:left="3625" w:hanging="360"/>
      </w:pPr>
      <w:rPr>
        <w:rFonts w:hint="default"/>
      </w:rPr>
    </w:lvl>
    <w:lvl w:ilvl="4" w:tplc="1400A312">
      <w:numFmt w:val="bullet"/>
      <w:lvlText w:val="•"/>
      <w:lvlJc w:val="left"/>
      <w:pPr>
        <w:ind w:left="4474" w:hanging="360"/>
      </w:pPr>
      <w:rPr>
        <w:rFonts w:hint="default"/>
      </w:rPr>
    </w:lvl>
    <w:lvl w:ilvl="5" w:tplc="8920FFE8">
      <w:numFmt w:val="bullet"/>
      <w:lvlText w:val="•"/>
      <w:lvlJc w:val="left"/>
      <w:pPr>
        <w:ind w:left="5323" w:hanging="360"/>
      </w:pPr>
      <w:rPr>
        <w:rFonts w:hint="default"/>
      </w:rPr>
    </w:lvl>
    <w:lvl w:ilvl="6" w:tplc="1EDC3B92">
      <w:numFmt w:val="bullet"/>
      <w:lvlText w:val="•"/>
      <w:lvlJc w:val="left"/>
      <w:pPr>
        <w:ind w:left="6171" w:hanging="360"/>
      </w:pPr>
      <w:rPr>
        <w:rFonts w:hint="default"/>
      </w:rPr>
    </w:lvl>
    <w:lvl w:ilvl="7" w:tplc="9D648FEE">
      <w:numFmt w:val="bullet"/>
      <w:lvlText w:val="•"/>
      <w:lvlJc w:val="left"/>
      <w:pPr>
        <w:ind w:left="7020" w:hanging="360"/>
      </w:pPr>
      <w:rPr>
        <w:rFonts w:hint="default"/>
      </w:rPr>
    </w:lvl>
    <w:lvl w:ilvl="8" w:tplc="0F02287A">
      <w:numFmt w:val="bullet"/>
      <w:lvlText w:val="•"/>
      <w:lvlJc w:val="left"/>
      <w:pPr>
        <w:ind w:left="7869" w:hanging="360"/>
      </w:pPr>
      <w:rPr>
        <w:rFonts w:hint="default"/>
      </w:rPr>
    </w:lvl>
  </w:abstractNum>
  <w:abstractNum w:abstractNumId="8" w15:restartNumberingAfterBreak="0">
    <w:nsid w:val="74F65A96"/>
    <w:multiLevelType w:val="hybridMultilevel"/>
    <w:tmpl w:val="26F4BC3A"/>
    <w:lvl w:ilvl="0" w:tplc="98A201C4">
      <w:start w:val="1"/>
      <w:numFmt w:val="bullet"/>
      <w:lvlText w:val="-"/>
      <w:lvlJc w:val="left"/>
      <w:pPr>
        <w:ind w:left="1719" w:hanging="360"/>
      </w:pPr>
      <w:rPr>
        <w:rFonts w:ascii="Stencil" w:hAnsi="Stencil" w:hint="default"/>
      </w:rPr>
    </w:lvl>
    <w:lvl w:ilvl="1" w:tplc="040C0003">
      <w:start w:val="1"/>
      <w:numFmt w:val="bullet"/>
      <w:lvlText w:val="o"/>
      <w:lvlJc w:val="left"/>
      <w:pPr>
        <w:ind w:left="2439" w:hanging="360"/>
      </w:pPr>
      <w:rPr>
        <w:rFonts w:ascii="Courier New" w:hAnsi="Courier New" w:cs="Courier New" w:hint="default"/>
      </w:rPr>
    </w:lvl>
    <w:lvl w:ilvl="2" w:tplc="040C0005" w:tentative="1">
      <w:start w:val="1"/>
      <w:numFmt w:val="bullet"/>
      <w:lvlText w:val=""/>
      <w:lvlJc w:val="left"/>
      <w:pPr>
        <w:ind w:left="3159" w:hanging="360"/>
      </w:pPr>
      <w:rPr>
        <w:rFonts w:ascii="Wingdings" w:hAnsi="Wingdings" w:hint="default"/>
      </w:rPr>
    </w:lvl>
    <w:lvl w:ilvl="3" w:tplc="040C0001" w:tentative="1">
      <w:start w:val="1"/>
      <w:numFmt w:val="bullet"/>
      <w:lvlText w:val=""/>
      <w:lvlJc w:val="left"/>
      <w:pPr>
        <w:ind w:left="3879" w:hanging="360"/>
      </w:pPr>
      <w:rPr>
        <w:rFonts w:ascii="Symbol" w:hAnsi="Symbol" w:hint="default"/>
      </w:rPr>
    </w:lvl>
    <w:lvl w:ilvl="4" w:tplc="040C0003" w:tentative="1">
      <w:start w:val="1"/>
      <w:numFmt w:val="bullet"/>
      <w:lvlText w:val="o"/>
      <w:lvlJc w:val="left"/>
      <w:pPr>
        <w:ind w:left="4599" w:hanging="360"/>
      </w:pPr>
      <w:rPr>
        <w:rFonts w:ascii="Courier New" w:hAnsi="Courier New" w:cs="Courier New" w:hint="default"/>
      </w:rPr>
    </w:lvl>
    <w:lvl w:ilvl="5" w:tplc="040C0005" w:tentative="1">
      <w:start w:val="1"/>
      <w:numFmt w:val="bullet"/>
      <w:lvlText w:val=""/>
      <w:lvlJc w:val="left"/>
      <w:pPr>
        <w:ind w:left="5319" w:hanging="360"/>
      </w:pPr>
      <w:rPr>
        <w:rFonts w:ascii="Wingdings" w:hAnsi="Wingdings" w:hint="default"/>
      </w:rPr>
    </w:lvl>
    <w:lvl w:ilvl="6" w:tplc="040C0001" w:tentative="1">
      <w:start w:val="1"/>
      <w:numFmt w:val="bullet"/>
      <w:lvlText w:val=""/>
      <w:lvlJc w:val="left"/>
      <w:pPr>
        <w:ind w:left="6039" w:hanging="360"/>
      </w:pPr>
      <w:rPr>
        <w:rFonts w:ascii="Symbol" w:hAnsi="Symbol" w:hint="default"/>
      </w:rPr>
    </w:lvl>
    <w:lvl w:ilvl="7" w:tplc="040C0003" w:tentative="1">
      <w:start w:val="1"/>
      <w:numFmt w:val="bullet"/>
      <w:lvlText w:val="o"/>
      <w:lvlJc w:val="left"/>
      <w:pPr>
        <w:ind w:left="6759" w:hanging="360"/>
      </w:pPr>
      <w:rPr>
        <w:rFonts w:ascii="Courier New" w:hAnsi="Courier New" w:cs="Courier New" w:hint="default"/>
      </w:rPr>
    </w:lvl>
    <w:lvl w:ilvl="8" w:tplc="040C0005" w:tentative="1">
      <w:start w:val="1"/>
      <w:numFmt w:val="bullet"/>
      <w:lvlText w:val=""/>
      <w:lvlJc w:val="left"/>
      <w:pPr>
        <w:ind w:left="7479" w:hanging="360"/>
      </w:pPr>
      <w:rPr>
        <w:rFonts w:ascii="Wingdings" w:hAnsi="Wingdings" w:hint="default"/>
      </w:rPr>
    </w:lvl>
  </w:abstractNum>
  <w:abstractNum w:abstractNumId="9" w15:restartNumberingAfterBreak="0">
    <w:nsid w:val="768B0BA1"/>
    <w:multiLevelType w:val="hybridMultilevel"/>
    <w:tmpl w:val="EABA6322"/>
    <w:lvl w:ilvl="0" w:tplc="8BF0E6DA">
      <w:numFmt w:val="bullet"/>
      <w:lvlText w:val="-"/>
      <w:lvlJc w:val="left"/>
      <w:pPr>
        <w:ind w:left="840" w:hanging="130"/>
      </w:pPr>
      <w:rPr>
        <w:rFonts w:ascii="Calibri" w:eastAsia="Calibri" w:hAnsi="Calibri" w:cs="Calibri" w:hint="default"/>
        <w:color w:val="auto"/>
        <w:w w:val="100"/>
        <w:sz w:val="24"/>
        <w:szCs w:val="24"/>
      </w:rPr>
    </w:lvl>
    <w:lvl w:ilvl="1" w:tplc="D79AF204">
      <w:numFmt w:val="bullet"/>
      <w:lvlText w:val="•"/>
      <w:lvlJc w:val="left"/>
      <w:pPr>
        <w:ind w:left="1706" w:hanging="130"/>
      </w:pPr>
      <w:rPr>
        <w:rFonts w:hint="default"/>
      </w:rPr>
    </w:lvl>
    <w:lvl w:ilvl="2" w:tplc="08A4FC70">
      <w:numFmt w:val="bullet"/>
      <w:lvlText w:val="•"/>
      <w:lvlJc w:val="left"/>
      <w:pPr>
        <w:ind w:left="2579" w:hanging="130"/>
      </w:pPr>
      <w:rPr>
        <w:rFonts w:hint="default"/>
      </w:rPr>
    </w:lvl>
    <w:lvl w:ilvl="3" w:tplc="E55EF250">
      <w:numFmt w:val="bullet"/>
      <w:lvlText w:val="•"/>
      <w:lvlJc w:val="left"/>
      <w:pPr>
        <w:ind w:left="3451" w:hanging="130"/>
      </w:pPr>
      <w:rPr>
        <w:rFonts w:hint="default"/>
      </w:rPr>
    </w:lvl>
    <w:lvl w:ilvl="4" w:tplc="89BC8F7E">
      <w:numFmt w:val="bullet"/>
      <w:lvlText w:val="•"/>
      <w:lvlJc w:val="left"/>
      <w:pPr>
        <w:ind w:left="4324" w:hanging="130"/>
      </w:pPr>
      <w:rPr>
        <w:rFonts w:hint="default"/>
      </w:rPr>
    </w:lvl>
    <w:lvl w:ilvl="5" w:tplc="6060C7D2">
      <w:numFmt w:val="bullet"/>
      <w:lvlText w:val="•"/>
      <w:lvlJc w:val="left"/>
      <w:pPr>
        <w:ind w:left="5197" w:hanging="130"/>
      </w:pPr>
      <w:rPr>
        <w:rFonts w:hint="default"/>
      </w:rPr>
    </w:lvl>
    <w:lvl w:ilvl="6" w:tplc="799CEA6A">
      <w:numFmt w:val="bullet"/>
      <w:lvlText w:val="•"/>
      <w:lvlJc w:val="left"/>
      <w:pPr>
        <w:ind w:left="6069" w:hanging="130"/>
      </w:pPr>
      <w:rPr>
        <w:rFonts w:hint="default"/>
      </w:rPr>
    </w:lvl>
    <w:lvl w:ilvl="7" w:tplc="8028E448">
      <w:numFmt w:val="bullet"/>
      <w:lvlText w:val="•"/>
      <w:lvlJc w:val="left"/>
      <w:pPr>
        <w:ind w:left="6942" w:hanging="130"/>
      </w:pPr>
      <w:rPr>
        <w:rFonts w:hint="default"/>
      </w:rPr>
    </w:lvl>
    <w:lvl w:ilvl="8" w:tplc="5518CC22">
      <w:numFmt w:val="bullet"/>
      <w:lvlText w:val="•"/>
      <w:lvlJc w:val="left"/>
      <w:pPr>
        <w:ind w:left="7815" w:hanging="130"/>
      </w:pPr>
      <w:rPr>
        <w:rFonts w:hint="default"/>
      </w:rPr>
    </w:lvl>
  </w:abstractNum>
  <w:abstractNum w:abstractNumId="10" w15:restartNumberingAfterBreak="0">
    <w:nsid w:val="76EB6FB8"/>
    <w:multiLevelType w:val="hybridMultilevel"/>
    <w:tmpl w:val="6792D254"/>
    <w:lvl w:ilvl="0" w:tplc="A01CBA70">
      <w:start w:val="1"/>
      <w:numFmt w:val="decimal"/>
      <w:lvlText w:val="%1."/>
      <w:lvlJc w:val="left"/>
      <w:pPr>
        <w:ind w:left="1076" w:hanging="360"/>
      </w:pPr>
      <w:rPr>
        <w:rFonts w:ascii="Calibri" w:eastAsia="Calibri" w:hAnsi="Calibri" w:cs="Calibri" w:hint="default"/>
        <w:spacing w:val="-8"/>
        <w:w w:val="100"/>
        <w:sz w:val="24"/>
        <w:szCs w:val="24"/>
      </w:rPr>
    </w:lvl>
    <w:lvl w:ilvl="1" w:tplc="E2B27BAE">
      <w:numFmt w:val="bullet"/>
      <w:lvlText w:val="•"/>
      <w:lvlJc w:val="left"/>
      <w:pPr>
        <w:ind w:left="1928" w:hanging="360"/>
      </w:pPr>
      <w:rPr>
        <w:rFonts w:hint="default"/>
      </w:rPr>
    </w:lvl>
    <w:lvl w:ilvl="2" w:tplc="22581646">
      <w:numFmt w:val="bullet"/>
      <w:lvlText w:val="•"/>
      <w:lvlJc w:val="left"/>
      <w:pPr>
        <w:ind w:left="2777" w:hanging="360"/>
      </w:pPr>
      <w:rPr>
        <w:rFonts w:hint="default"/>
      </w:rPr>
    </w:lvl>
    <w:lvl w:ilvl="3" w:tplc="DD2A33C2">
      <w:numFmt w:val="bullet"/>
      <w:lvlText w:val="•"/>
      <w:lvlJc w:val="left"/>
      <w:pPr>
        <w:ind w:left="3625" w:hanging="360"/>
      </w:pPr>
      <w:rPr>
        <w:rFonts w:hint="default"/>
      </w:rPr>
    </w:lvl>
    <w:lvl w:ilvl="4" w:tplc="20BE763A">
      <w:numFmt w:val="bullet"/>
      <w:lvlText w:val="•"/>
      <w:lvlJc w:val="left"/>
      <w:pPr>
        <w:ind w:left="4474" w:hanging="360"/>
      </w:pPr>
      <w:rPr>
        <w:rFonts w:hint="default"/>
      </w:rPr>
    </w:lvl>
    <w:lvl w:ilvl="5" w:tplc="2E1C330A">
      <w:numFmt w:val="bullet"/>
      <w:lvlText w:val="•"/>
      <w:lvlJc w:val="left"/>
      <w:pPr>
        <w:ind w:left="5323" w:hanging="360"/>
      </w:pPr>
      <w:rPr>
        <w:rFonts w:hint="default"/>
      </w:rPr>
    </w:lvl>
    <w:lvl w:ilvl="6" w:tplc="55CA9462">
      <w:numFmt w:val="bullet"/>
      <w:lvlText w:val="•"/>
      <w:lvlJc w:val="left"/>
      <w:pPr>
        <w:ind w:left="6171" w:hanging="360"/>
      </w:pPr>
      <w:rPr>
        <w:rFonts w:hint="default"/>
      </w:rPr>
    </w:lvl>
    <w:lvl w:ilvl="7" w:tplc="D6D663E6">
      <w:numFmt w:val="bullet"/>
      <w:lvlText w:val="•"/>
      <w:lvlJc w:val="left"/>
      <w:pPr>
        <w:ind w:left="7020" w:hanging="360"/>
      </w:pPr>
      <w:rPr>
        <w:rFonts w:hint="default"/>
      </w:rPr>
    </w:lvl>
    <w:lvl w:ilvl="8" w:tplc="D83617D6">
      <w:numFmt w:val="bullet"/>
      <w:lvlText w:val="•"/>
      <w:lvlJc w:val="left"/>
      <w:pPr>
        <w:ind w:left="7869" w:hanging="360"/>
      </w:pPr>
      <w:rPr>
        <w:rFonts w:hint="default"/>
      </w:rPr>
    </w:lvl>
  </w:abstractNum>
  <w:num w:numId="1" w16cid:durableId="369644865">
    <w:abstractNumId w:val="4"/>
  </w:num>
  <w:num w:numId="2" w16cid:durableId="1405300290">
    <w:abstractNumId w:val="10"/>
  </w:num>
  <w:num w:numId="3" w16cid:durableId="1161848466">
    <w:abstractNumId w:val="7"/>
  </w:num>
  <w:num w:numId="4" w16cid:durableId="1064791615">
    <w:abstractNumId w:val="3"/>
  </w:num>
  <w:num w:numId="5" w16cid:durableId="1218007208">
    <w:abstractNumId w:val="9"/>
  </w:num>
  <w:num w:numId="6" w16cid:durableId="1855682432">
    <w:abstractNumId w:val="5"/>
  </w:num>
  <w:num w:numId="7" w16cid:durableId="766274112">
    <w:abstractNumId w:val="6"/>
  </w:num>
  <w:num w:numId="8" w16cid:durableId="817263016">
    <w:abstractNumId w:val="0"/>
  </w:num>
  <w:num w:numId="9" w16cid:durableId="2040231050">
    <w:abstractNumId w:val="1"/>
  </w:num>
  <w:num w:numId="10" w16cid:durableId="881870755">
    <w:abstractNumId w:val="8"/>
  </w:num>
  <w:num w:numId="11" w16cid:durableId="1659000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D9"/>
    <w:rsid w:val="00131ED9"/>
    <w:rsid w:val="001D7D0F"/>
    <w:rsid w:val="00255F1D"/>
    <w:rsid w:val="00306E17"/>
    <w:rsid w:val="00330F40"/>
    <w:rsid w:val="00381D33"/>
    <w:rsid w:val="004372CF"/>
    <w:rsid w:val="00474E2F"/>
    <w:rsid w:val="0051684B"/>
    <w:rsid w:val="005616B5"/>
    <w:rsid w:val="00574B79"/>
    <w:rsid w:val="00704134"/>
    <w:rsid w:val="00720026"/>
    <w:rsid w:val="007B44F3"/>
    <w:rsid w:val="00857C0E"/>
    <w:rsid w:val="00E45F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924CB9"/>
  <w15:chartTrackingRefBased/>
  <w15:docId w15:val="{64CFFF80-84D9-44C5-84FD-7CD0461E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200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B44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31ED9"/>
    <w:pPr>
      <w:tabs>
        <w:tab w:val="center" w:pos="4536"/>
        <w:tab w:val="right" w:pos="9072"/>
      </w:tabs>
      <w:spacing w:after="0" w:line="240" w:lineRule="auto"/>
    </w:pPr>
  </w:style>
  <w:style w:type="character" w:customStyle="1" w:styleId="En-tteCar">
    <w:name w:val="En-tête Car"/>
    <w:basedOn w:val="Policepardfaut"/>
    <w:link w:val="En-tte"/>
    <w:uiPriority w:val="99"/>
    <w:rsid w:val="00131ED9"/>
  </w:style>
  <w:style w:type="paragraph" w:styleId="Pieddepage">
    <w:name w:val="footer"/>
    <w:basedOn w:val="Normal"/>
    <w:link w:val="PieddepageCar"/>
    <w:uiPriority w:val="99"/>
    <w:unhideWhenUsed/>
    <w:rsid w:val="00131E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1ED9"/>
  </w:style>
  <w:style w:type="character" w:styleId="Lienhypertexte">
    <w:name w:val="Hyperlink"/>
    <w:basedOn w:val="Policepardfaut"/>
    <w:uiPriority w:val="99"/>
    <w:unhideWhenUsed/>
    <w:rsid w:val="00131ED9"/>
    <w:rPr>
      <w:color w:val="0563C1" w:themeColor="hyperlink"/>
      <w:u w:val="single"/>
    </w:rPr>
  </w:style>
  <w:style w:type="character" w:styleId="Mentionnonrsolue">
    <w:name w:val="Unresolved Mention"/>
    <w:basedOn w:val="Policepardfaut"/>
    <w:uiPriority w:val="99"/>
    <w:semiHidden/>
    <w:unhideWhenUsed/>
    <w:rsid w:val="00131ED9"/>
    <w:rPr>
      <w:color w:val="605E5C"/>
      <w:shd w:val="clear" w:color="auto" w:fill="E1DFDD"/>
    </w:rPr>
  </w:style>
  <w:style w:type="paragraph" w:styleId="Sansinterligne">
    <w:name w:val="No Spacing"/>
    <w:uiPriority w:val="1"/>
    <w:qFormat/>
    <w:rsid w:val="00131ED9"/>
    <w:pPr>
      <w:spacing w:after="0" w:line="240" w:lineRule="auto"/>
    </w:pPr>
  </w:style>
  <w:style w:type="paragraph" w:styleId="Titre">
    <w:name w:val="Title"/>
    <w:basedOn w:val="Normal"/>
    <w:next w:val="Normal"/>
    <w:link w:val="TitreCar"/>
    <w:uiPriority w:val="10"/>
    <w:qFormat/>
    <w:rsid w:val="00131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1ED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31ED9"/>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131ED9"/>
    <w:rPr>
      <w:rFonts w:eastAsiaTheme="minorEastAsia"/>
      <w:color w:val="5A5A5A" w:themeColor="text1" w:themeTint="A5"/>
      <w:spacing w:val="15"/>
    </w:rPr>
  </w:style>
  <w:style w:type="character" w:styleId="Textedelespacerserv">
    <w:name w:val="Placeholder Text"/>
    <w:basedOn w:val="Policepardfaut"/>
    <w:uiPriority w:val="99"/>
    <w:semiHidden/>
    <w:rsid w:val="00574B79"/>
    <w:rPr>
      <w:color w:val="808080"/>
    </w:rPr>
  </w:style>
  <w:style w:type="paragraph" w:styleId="Paragraphedeliste">
    <w:name w:val="List Paragraph"/>
    <w:basedOn w:val="Normal"/>
    <w:uiPriority w:val="34"/>
    <w:qFormat/>
    <w:rsid w:val="00574B79"/>
    <w:pPr>
      <w:ind w:left="720"/>
      <w:contextualSpacing/>
    </w:pPr>
  </w:style>
  <w:style w:type="character" w:customStyle="1" w:styleId="Titre2Car">
    <w:name w:val="Titre 2 Car"/>
    <w:basedOn w:val="Policepardfaut"/>
    <w:link w:val="Titre2"/>
    <w:uiPriority w:val="9"/>
    <w:rsid w:val="007B44F3"/>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7B44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B44F3"/>
    <w:pPr>
      <w:widowControl w:val="0"/>
      <w:autoSpaceDE w:val="0"/>
      <w:autoSpaceDN w:val="0"/>
      <w:spacing w:after="0" w:line="240" w:lineRule="auto"/>
      <w:ind w:left="67"/>
    </w:pPr>
    <w:rPr>
      <w:rFonts w:ascii="Calibri" w:eastAsia="Calibri" w:hAnsi="Calibri" w:cs="Calibri"/>
      <w:lang w:val="en-US"/>
    </w:rPr>
  </w:style>
  <w:style w:type="character" w:customStyle="1" w:styleId="Titre1Car">
    <w:name w:val="Titre 1 Car"/>
    <w:basedOn w:val="Policepardfaut"/>
    <w:link w:val="Titre1"/>
    <w:uiPriority w:val="9"/>
    <w:rsid w:val="00720026"/>
    <w:rPr>
      <w:rFonts w:asciiTheme="majorHAnsi" w:eastAsiaTheme="majorEastAsia" w:hAnsiTheme="majorHAnsi" w:cstheme="majorBidi"/>
      <w:color w:val="2F5496" w:themeColor="accent1" w:themeShade="BF"/>
      <w:sz w:val="32"/>
      <w:szCs w:val="32"/>
    </w:rPr>
  </w:style>
  <w:style w:type="paragraph" w:styleId="Corpsdetexte">
    <w:name w:val="Body Text"/>
    <w:basedOn w:val="Normal"/>
    <w:link w:val="CorpsdetexteCar"/>
    <w:uiPriority w:val="99"/>
    <w:unhideWhenUsed/>
    <w:rsid w:val="00720026"/>
    <w:pPr>
      <w:spacing w:after="120"/>
    </w:pPr>
  </w:style>
  <w:style w:type="character" w:customStyle="1" w:styleId="CorpsdetexteCar">
    <w:name w:val="Corps de texte Car"/>
    <w:basedOn w:val="Policepardfaut"/>
    <w:link w:val="Corpsdetexte"/>
    <w:uiPriority w:val="99"/>
    <w:rsid w:val="00720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unafor.fr" TargetMode="External"/><Relationship Id="rId1" Type="http://schemas.openxmlformats.org/officeDocument/2006/relationships/hyperlink" Target="mailto:unafor@unaf.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732</Words>
  <Characters>4032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COLASSE Marjorie</dc:creator>
  <cp:keywords/>
  <dc:description/>
  <cp:lastModifiedBy>DURIEZ frédéric</cp:lastModifiedBy>
  <cp:revision>3</cp:revision>
  <dcterms:created xsi:type="dcterms:W3CDTF">2022-07-15T12:31:00Z</dcterms:created>
  <dcterms:modified xsi:type="dcterms:W3CDTF">2023-02-23T11:57:00Z</dcterms:modified>
</cp:coreProperties>
</file>